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3F060" w14:textId="3CD3C8F2" w:rsidR="007E4A79" w:rsidRPr="002929C4" w:rsidRDefault="00307701" w:rsidP="003158C2">
      <w:pPr>
        <w:pStyle w:val="Heading1"/>
      </w:pPr>
      <w:r w:rsidRPr="003158C2">
        <w:t>Training</w:t>
      </w:r>
      <w:r>
        <w:t xml:space="preserve"> Report: </w:t>
      </w:r>
      <w:r w:rsidR="00B432C9">
        <w:t xml:space="preserve">Civil Rights </w:t>
      </w:r>
      <w:r w:rsidR="003158C2">
        <w:t xml:space="preserve">Compliance </w:t>
      </w:r>
      <w:r w:rsidR="00B432C9">
        <w:t>Coordinator</w:t>
      </w:r>
    </w:p>
    <w:p w14:paraId="5A1C804D" w14:textId="5A31A658" w:rsidR="007E4A79" w:rsidRDefault="00DA69F4" w:rsidP="0054433D">
      <w:pPr>
        <w:spacing w:after="240" w:line="240" w:lineRule="auto"/>
        <w:rPr>
          <w:rFonts w:cs="Segoe UI"/>
        </w:rPr>
      </w:pPr>
      <w:r w:rsidRPr="002929C4">
        <w:rPr>
          <w:rFonts w:cs="Segoe UI"/>
          <w:b/>
        </w:rPr>
        <w:t>Purpose.</w:t>
      </w:r>
      <w:r w:rsidRPr="002929C4">
        <w:rPr>
          <w:rFonts w:cs="Segoe UI"/>
        </w:rPr>
        <w:t xml:space="preserve"> </w:t>
      </w:r>
      <w:r w:rsidR="0054433D">
        <w:rPr>
          <w:rFonts w:cs="Segoe UI"/>
        </w:rPr>
        <w:t xml:space="preserve">This </w:t>
      </w:r>
      <w:r w:rsidR="00A405C6">
        <w:rPr>
          <w:rFonts w:cs="Segoe UI"/>
        </w:rPr>
        <w:t xml:space="preserve">optional </w:t>
      </w:r>
      <w:r w:rsidR="002F2896">
        <w:rPr>
          <w:rFonts w:cs="Segoe UI"/>
        </w:rPr>
        <w:t>reporting form</w:t>
      </w:r>
      <w:r w:rsidR="0054433D">
        <w:rPr>
          <w:rFonts w:cs="Segoe UI"/>
        </w:rPr>
        <w:t xml:space="preserve"> </w:t>
      </w:r>
      <w:r w:rsidR="00A405C6">
        <w:rPr>
          <w:rFonts w:cs="Segoe UI"/>
        </w:rPr>
        <w:t xml:space="preserve">is one </w:t>
      </w:r>
      <w:r w:rsidR="00201021">
        <w:rPr>
          <w:rFonts w:cs="Segoe UI"/>
        </w:rPr>
        <w:t xml:space="preserve">tool a compliance coordinator can use to ensure sufficient training and that an LEA can use </w:t>
      </w:r>
      <w:r w:rsidR="00A405C6">
        <w:rPr>
          <w:rFonts w:cs="Segoe UI"/>
        </w:rPr>
        <w:t xml:space="preserve">to </w:t>
      </w:r>
      <w:r w:rsidR="00201021">
        <w:rPr>
          <w:rFonts w:cs="Segoe UI"/>
        </w:rPr>
        <w:t>help</w:t>
      </w:r>
      <w:r w:rsidR="0054433D">
        <w:rPr>
          <w:rFonts w:cs="Segoe UI"/>
        </w:rPr>
        <w:t xml:space="preserve"> ensure that </w:t>
      </w:r>
      <w:r w:rsidR="00201021">
        <w:rPr>
          <w:rFonts w:cs="Segoe UI"/>
        </w:rPr>
        <w:t xml:space="preserve">it </w:t>
      </w:r>
      <w:r w:rsidR="0054433D">
        <w:rPr>
          <w:rFonts w:cs="Segoe UI"/>
        </w:rPr>
        <w:t>submit</w:t>
      </w:r>
      <w:r w:rsidR="000A6D9A">
        <w:rPr>
          <w:rFonts w:cs="Segoe UI"/>
        </w:rPr>
        <w:t>s</w:t>
      </w:r>
      <w:r w:rsidR="0054433D">
        <w:rPr>
          <w:rFonts w:cs="Segoe UI"/>
        </w:rPr>
        <w:t xml:space="preserve"> compliant </w:t>
      </w:r>
      <w:r w:rsidR="00B432C9">
        <w:rPr>
          <w:rFonts w:cs="Segoe UI"/>
        </w:rPr>
        <w:t>responses to CPR Item 14.1</w:t>
      </w:r>
      <w:r w:rsidR="00201021">
        <w:rPr>
          <w:rFonts w:cs="Segoe UI"/>
        </w:rPr>
        <w:t>.</w:t>
      </w:r>
    </w:p>
    <w:p w14:paraId="423A4BDB" w14:textId="75259C8C" w:rsidR="00F04EEF" w:rsidRPr="002929C4" w:rsidRDefault="00F04EEF" w:rsidP="003158C2">
      <w:pPr>
        <w:pStyle w:val="Heading2"/>
        <w:rPr>
          <w:i/>
        </w:rPr>
      </w:pPr>
      <w:r>
        <w:t>Role of Civil Rights</w:t>
      </w:r>
      <w:r w:rsidR="000002E9">
        <w:t xml:space="preserve"> Compliance</w:t>
      </w:r>
      <w:r>
        <w:t xml:space="preserve"> </w:t>
      </w:r>
      <w:r w:rsidRPr="003158C2">
        <w:t>Coordinator</w:t>
      </w:r>
    </w:p>
    <w:p w14:paraId="517CF005" w14:textId="77777777" w:rsidR="00F04EEF" w:rsidRPr="008D0B58" w:rsidRDefault="00F04EEF" w:rsidP="00F04EEF">
      <w:pPr>
        <w:spacing w:after="0" w:line="240" w:lineRule="auto"/>
        <w:rPr>
          <w:rFonts w:cs="Segoe UI"/>
          <w:b/>
          <w:sz w:val="6"/>
          <w:szCs w:val="14"/>
        </w:rPr>
      </w:pPr>
    </w:p>
    <w:p w14:paraId="4110BE7E" w14:textId="51007550" w:rsidR="00F04EEF" w:rsidRPr="00DA414D" w:rsidRDefault="00F04EEF" w:rsidP="00F04EEF">
      <w:pPr>
        <w:spacing w:after="0" w:line="240" w:lineRule="auto"/>
        <w:rPr>
          <w:rFonts w:cs="Segoe UI"/>
          <w:szCs w:val="20"/>
        </w:rPr>
      </w:pPr>
      <w:r w:rsidRPr="00DA414D">
        <w:rPr>
          <w:rFonts w:cs="Segoe UI"/>
          <w:szCs w:val="20"/>
        </w:rPr>
        <w:t xml:space="preserve">Washington </w:t>
      </w:r>
      <w:r w:rsidR="003D0874" w:rsidRPr="00DA414D">
        <w:rPr>
          <w:rFonts w:cs="Segoe UI"/>
          <w:szCs w:val="20"/>
        </w:rPr>
        <w:t>requires</w:t>
      </w:r>
      <w:r w:rsidRPr="00DA414D">
        <w:rPr>
          <w:rFonts w:cs="Segoe UI"/>
          <w:szCs w:val="20"/>
        </w:rPr>
        <w:t xml:space="preserve"> all school districts </w:t>
      </w:r>
      <w:r w:rsidR="003D0874" w:rsidRPr="00DA414D">
        <w:rPr>
          <w:rFonts w:cs="Segoe UI"/>
          <w:szCs w:val="20"/>
        </w:rPr>
        <w:t>and other local education</w:t>
      </w:r>
      <w:r w:rsidR="007F3B7B">
        <w:rPr>
          <w:rFonts w:cs="Segoe UI"/>
          <w:szCs w:val="20"/>
        </w:rPr>
        <w:t>al</w:t>
      </w:r>
      <w:r w:rsidR="003D0874" w:rsidRPr="00DA414D">
        <w:rPr>
          <w:rFonts w:cs="Segoe UI"/>
          <w:szCs w:val="20"/>
        </w:rPr>
        <w:t xml:space="preserve"> agencies (LEAs) to </w:t>
      </w:r>
      <w:r w:rsidRPr="00DA414D">
        <w:rPr>
          <w:rFonts w:cs="Segoe UI"/>
          <w:szCs w:val="20"/>
        </w:rPr>
        <w:t xml:space="preserve">designate at least one employee to be responsible for monitoring and coordinating the </w:t>
      </w:r>
      <w:r w:rsidR="003D0874" w:rsidRPr="00DA414D">
        <w:rPr>
          <w:rFonts w:cs="Segoe UI"/>
          <w:szCs w:val="20"/>
        </w:rPr>
        <w:t>LEA</w:t>
      </w:r>
      <w:r w:rsidRPr="00DA414D">
        <w:rPr>
          <w:rFonts w:cs="Segoe UI"/>
          <w:szCs w:val="20"/>
        </w:rPr>
        <w:t>’s compliance with state nondiscrimination laws (</w:t>
      </w:r>
      <w:r w:rsidR="003D0874" w:rsidRPr="00DA414D">
        <w:rPr>
          <w:rFonts w:cs="Segoe UI"/>
          <w:szCs w:val="20"/>
        </w:rPr>
        <w:t>C</w:t>
      </w:r>
      <w:r w:rsidRPr="00DA414D">
        <w:rPr>
          <w:rFonts w:cs="Segoe UI"/>
          <w:szCs w:val="20"/>
        </w:rPr>
        <w:t xml:space="preserve">hapters </w:t>
      </w:r>
      <w:hyperlink r:id="rId8" w:history="1">
        <w:proofErr w:type="spellStart"/>
        <w:r w:rsidRPr="00DA414D">
          <w:rPr>
            <w:rStyle w:val="Hyperlink"/>
            <w:rFonts w:cs="Segoe UI"/>
            <w:szCs w:val="20"/>
          </w:rPr>
          <w:t>28A.640</w:t>
        </w:r>
        <w:proofErr w:type="spellEnd"/>
      </w:hyperlink>
      <w:r w:rsidRPr="00DA414D">
        <w:rPr>
          <w:rFonts w:cs="Segoe UI"/>
          <w:szCs w:val="20"/>
        </w:rPr>
        <w:t xml:space="preserve"> and </w:t>
      </w:r>
      <w:hyperlink r:id="rId9" w:history="1">
        <w:proofErr w:type="spellStart"/>
        <w:r w:rsidRPr="00DA414D">
          <w:rPr>
            <w:rStyle w:val="Hyperlink"/>
            <w:rFonts w:cs="Segoe UI"/>
            <w:szCs w:val="20"/>
          </w:rPr>
          <w:t>28A.642</w:t>
        </w:r>
        <w:proofErr w:type="spellEnd"/>
      </w:hyperlink>
      <w:r w:rsidRPr="00DA414D">
        <w:rPr>
          <w:rFonts w:cs="Segoe UI"/>
          <w:szCs w:val="20"/>
        </w:rPr>
        <w:t xml:space="preserve"> </w:t>
      </w:r>
      <w:proofErr w:type="spellStart"/>
      <w:r w:rsidRPr="00DA414D">
        <w:rPr>
          <w:rFonts w:cs="Segoe UI"/>
          <w:szCs w:val="20"/>
        </w:rPr>
        <w:t>RCW</w:t>
      </w:r>
      <w:proofErr w:type="spellEnd"/>
      <w:r w:rsidRPr="00DA414D">
        <w:rPr>
          <w:rFonts w:cs="Segoe UI"/>
          <w:szCs w:val="20"/>
        </w:rPr>
        <w:t xml:space="preserve">, and </w:t>
      </w:r>
      <w:r w:rsidR="003D0874" w:rsidRPr="00DA414D">
        <w:rPr>
          <w:rFonts w:cs="Segoe UI"/>
          <w:szCs w:val="20"/>
        </w:rPr>
        <w:t>C</w:t>
      </w:r>
      <w:r w:rsidRPr="00DA414D">
        <w:rPr>
          <w:rFonts w:cs="Segoe UI"/>
          <w:szCs w:val="20"/>
        </w:rPr>
        <w:t xml:space="preserve">hapter </w:t>
      </w:r>
      <w:hyperlink r:id="rId10" w:history="1">
        <w:r w:rsidRPr="00DA414D">
          <w:rPr>
            <w:rStyle w:val="Hyperlink"/>
            <w:rFonts w:cs="Segoe UI"/>
            <w:szCs w:val="20"/>
          </w:rPr>
          <w:t>392-190</w:t>
        </w:r>
      </w:hyperlink>
      <w:r w:rsidRPr="00DA414D">
        <w:rPr>
          <w:rFonts w:cs="Segoe UI"/>
          <w:szCs w:val="20"/>
        </w:rPr>
        <w:t xml:space="preserve"> WAC), and to investigate complaints alleging discrimination on the basis of sex, race, creed, religion, color, national origin, veteran or military status, sexual orientation, gender expression or identity, disability, and the use of a trained dog guide or service animal by a per</w:t>
      </w:r>
      <w:r w:rsidR="007F3B7B">
        <w:rPr>
          <w:rFonts w:cs="Segoe UI"/>
          <w:szCs w:val="20"/>
        </w:rPr>
        <w:t>son with a disability. Most LEA</w:t>
      </w:r>
      <w:r w:rsidRPr="00DA414D">
        <w:rPr>
          <w:rFonts w:cs="Segoe UI"/>
          <w:szCs w:val="20"/>
        </w:rPr>
        <w:t xml:space="preserve">s refer to this role as their </w:t>
      </w:r>
      <w:r w:rsidR="000002E9">
        <w:rPr>
          <w:rFonts w:cs="Segoe UI"/>
          <w:szCs w:val="20"/>
        </w:rPr>
        <w:t>Civil Rights Coordinator.</w:t>
      </w:r>
    </w:p>
    <w:p w14:paraId="3A68B6F9" w14:textId="77777777" w:rsidR="00F04EEF" w:rsidRPr="00DA414D" w:rsidRDefault="00F04EEF" w:rsidP="00F04EEF">
      <w:pPr>
        <w:spacing w:after="0" w:line="240" w:lineRule="auto"/>
        <w:rPr>
          <w:rFonts w:cs="Segoe UI"/>
          <w:szCs w:val="20"/>
        </w:rPr>
      </w:pPr>
    </w:p>
    <w:p w14:paraId="5E404812" w14:textId="77777777" w:rsidR="00F04EEF" w:rsidRPr="00DA414D" w:rsidRDefault="00F04EEF" w:rsidP="00F04EEF">
      <w:pPr>
        <w:spacing w:after="0" w:line="240" w:lineRule="auto"/>
        <w:rPr>
          <w:rFonts w:cs="Segoe UI"/>
          <w:szCs w:val="20"/>
        </w:rPr>
      </w:pPr>
      <w:r w:rsidRPr="00DA414D">
        <w:rPr>
          <w:rFonts w:cs="Segoe UI"/>
          <w:szCs w:val="20"/>
        </w:rPr>
        <w:t>At a minimum, the Coordinator is responsible for:</w:t>
      </w:r>
    </w:p>
    <w:p w14:paraId="6319BDAB" w14:textId="74299A03" w:rsidR="00F04EEF" w:rsidRPr="00DA414D" w:rsidRDefault="00F04EEF" w:rsidP="00F04EEF">
      <w:pPr>
        <w:pStyle w:val="ListParagraph"/>
        <w:numPr>
          <w:ilvl w:val="0"/>
          <w:numId w:val="11"/>
        </w:numPr>
        <w:spacing w:after="0" w:line="240" w:lineRule="auto"/>
        <w:rPr>
          <w:rFonts w:cs="Segoe UI"/>
          <w:szCs w:val="20"/>
        </w:rPr>
      </w:pPr>
      <w:r w:rsidRPr="00DA414D">
        <w:rPr>
          <w:rFonts w:cs="Segoe UI"/>
          <w:szCs w:val="20"/>
        </w:rPr>
        <w:t xml:space="preserve">Coordinating and monitoring the LEA’s compliance with </w:t>
      </w:r>
      <w:r w:rsidR="00DA414D" w:rsidRPr="00DA414D">
        <w:rPr>
          <w:rFonts w:cs="Segoe UI"/>
          <w:szCs w:val="20"/>
        </w:rPr>
        <w:t>Washington</w:t>
      </w:r>
      <w:r w:rsidRPr="00DA414D">
        <w:rPr>
          <w:rFonts w:cs="Segoe UI"/>
          <w:szCs w:val="20"/>
        </w:rPr>
        <w:t xml:space="preserve"> and federal laws, regulations, and guidelines that prohibit discrimination on the basis of </w:t>
      </w:r>
      <w:r w:rsidR="00DA414D" w:rsidRPr="00DA414D">
        <w:rPr>
          <w:rFonts w:cs="Segoe UI"/>
          <w:szCs w:val="20"/>
        </w:rPr>
        <w:t>the protected classes listed above</w:t>
      </w:r>
      <w:r w:rsidRPr="00DA414D">
        <w:rPr>
          <w:rFonts w:cs="Segoe UI"/>
          <w:szCs w:val="20"/>
        </w:rPr>
        <w:t>;</w:t>
      </w:r>
    </w:p>
    <w:p w14:paraId="6D8E2EDF" w14:textId="77777777" w:rsidR="00F04EEF" w:rsidRPr="00DA414D" w:rsidRDefault="00F04EEF" w:rsidP="00F04EEF">
      <w:pPr>
        <w:pStyle w:val="ListParagraph"/>
        <w:numPr>
          <w:ilvl w:val="0"/>
          <w:numId w:val="11"/>
        </w:numPr>
        <w:spacing w:after="0" w:line="240" w:lineRule="auto"/>
        <w:rPr>
          <w:rFonts w:cs="Segoe UI"/>
          <w:szCs w:val="20"/>
        </w:rPr>
      </w:pPr>
      <w:r w:rsidRPr="00DA414D">
        <w:rPr>
          <w:rFonts w:cs="Segoe UI"/>
          <w:szCs w:val="20"/>
        </w:rPr>
        <w:t>Overseeing prevention efforts to avoid civil rights violations from occurring;</w:t>
      </w:r>
    </w:p>
    <w:p w14:paraId="02A9147B" w14:textId="77777777" w:rsidR="00F04EEF" w:rsidRPr="00DA414D" w:rsidRDefault="00F04EEF" w:rsidP="00F04EEF">
      <w:pPr>
        <w:pStyle w:val="ListParagraph"/>
        <w:numPr>
          <w:ilvl w:val="0"/>
          <w:numId w:val="11"/>
        </w:numPr>
        <w:spacing w:after="0" w:line="240" w:lineRule="auto"/>
        <w:rPr>
          <w:rFonts w:cs="Segoe UI"/>
          <w:szCs w:val="20"/>
        </w:rPr>
      </w:pPr>
      <w:r w:rsidRPr="00DA414D">
        <w:rPr>
          <w:rFonts w:cs="Segoe UI"/>
          <w:szCs w:val="20"/>
        </w:rPr>
        <w:t>Implementing the LEA’s discrimination complaint procedures; and</w:t>
      </w:r>
    </w:p>
    <w:p w14:paraId="2B8362B7" w14:textId="77777777" w:rsidR="00F04EEF" w:rsidRPr="00DA414D" w:rsidRDefault="00F04EEF" w:rsidP="00F04EEF">
      <w:pPr>
        <w:pStyle w:val="ListParagraph"/>
        <w:numPr>
          <w:ilvl w:val="0"/>
          <w:numId w:val="11"/>
        </w:numPr>
        <w:spacing w:after="0" w:line="240" w:lineRule="auto"/>
        <w:rPr>
          <w:rFonts w:cs="Segoe UI"/>
          <w:szCs w:val="20"/>
        </w:rPr>
      </w:pPr>
      <w:r w:rsidRPr="00DA414D">
        <w:rPr>
          <w:rFonts w:cs="Segoe UI"/>
          <w:szCs w:val="20"/>
        </w:rPr>
        <w:t>Ensuring investigation of complaints alleging discrimination based on the protected classes listed above.</w:t>
      </w:r>
    </w:p>
    <w:p w14:paraId="51E32063" w14:textId="4907317F" w:rsidR="00F04EEF" w:rsidRPr="00DA414D" w:rsidRDefault="00F04EEF" w:rsidP="00DA414D">
      <w:pPr>
        <w:spacing w:after="0" w:line="240" w:lineRule="auto"/>
      </w:pPr>
    </w:p>
    <w:p w14:paraId="3402AE3A" w14:textId="7A0E4B5E" w:rsidR="00F04EEF" w:rsidRDefault="003D0874" w:rsidP="00DA414D">
      <w:pPr>
        <w:spacing w:after="0" w:line="240" w:lineRule="auto"/>
        <w:rPr>
          <w:rFonts w:cs="Segoe UI"/>
          <w:szCs w:val="20"/>
        </w:rPr>
      </w:pPr>
      <w:r w:rsidRPr="00DA414D">
        <w:rPr>
          <w:rFonts w:cs="Segoe UI"/>
          <w:b/>
          <w:szCs w:val="20"/>
        </w:rPr>
        <w:t>Note</w:t>
      </w:r>
      <w:r w:rsidRPr="00DA414D">
        <w:rPr>
          <w:rFonts w:cs="Segoe UI"/>
          <w:szCs w:val="20"/>
        </w:rPr>
        <w:t xml:space="preserve">: Some of these </w:t>
      </w:r>
      <w:r w:rsidR="00F4463C" w:rsidRPr="00DA414D">
        <w:rPr>
          <w:rFonts w:cs="Segoe UI"/>
          <w:szCs w:val="20"/>
        </w:rPr>
        <w:t xml:space="preserve">responsibilities </w:t>
      </w:r>
      <w:r w:rsidRPr="00DA414D">
        <w:rPr>
          <w:rFonts w:cs="Segoe UI"/>
          <w:szCs w:val="20"/>
        </w:rPr>
        <w:t>are concurrent</w:t>
      </w:r>
      <w:r w:rsidR="00DA414D" w:rsidRPr="00DA414D">
        <w:rPr>
          <w:rFonts w:cs="Segoe UI"/>
          <w:szCs w:val="20"/>
        </w:rPr>
        <w:t>ly</w:t>
      </w:r>
      <w:r w:rsidRPr="00DA414D">
        <w:rPr>
          <w:rFonts w:cs="Segoe UI"/>
          <w:szCs w:val="20"/>
        </w:rPr>
        <w:t xml:space="preserve"> </w:t>
      </w:r>
      <w:r w:rsidR="00F4463C" w:rsidRPr="00DA414D">
        <w:rPr>
          <w:rFonts w:cs="Segoe UI"/>
          <w:szCs w:val="20"/>
        </w:rPr>
        <w:t xml:space="preserve">held by the </w:t>
      </w:r>
      <w:r w:rsidRPr="00DA414D">
        <w:rPr>
          <w:rFonts w:cs="Segoe UI"/>
          <w:szCs w:val="20"/>
        </w:rPr>
        <w:t xml:space="preserve">LEA’s </w:t>
      </w:r>
      <w:r w:rsidR="00F4463C" w:rsidRPr="00DA414D">
        <w:rPr>
          <w:rFonts w:cs="Segoe UI"/>
          <w:szCs w:val="20"/>
        </w:rPr>
        <w:t>T</w:t>
      </w:r>
      <w:r w:rsidRPr="00DA414D">
        <w:rPr>
          <w:rFonts w:cs="Segoe UI"/>
          <w:szCs w:val="20"/>
        </w:rPr>
        <w:t>itle IX Officer</w:t>
      </w:r>
      <w:r w:rsidR="00F4463C" w:rsidRPr="00DA414D">
        <w:rPr>
          <w:rFonts w:cs="Segoe UI"/>
          <w:szCs w:val="20"/>
        </w:rPr>
        <w:t xml:space="preserve"> and Section 504 </w:t>
      </w:r>
      <w:r w:rsidRPr="00DA414D">
        <w:rPr>
          <w:rFonts w:cs="Segoe UI"/>
          <w:szCs w:val="20"/>
        </w:rPr>
        <w:t>Compliance Coordinator</w:t>
      </w:r>
      <w:r w:rsidR="00F4463C" w:rsidRPr="00DA414D">
        <w:rPr>
          <w:rFonts w:cs="Segoe UI"/>
          <w:szCs w:val="20"/>
        </w:rPr>
        <w:t>.</w:t>
      </w:r>
    </w:p>
    <w:p w14:paraId="116E57C0" w14:textId="0CCD7E0C" w:rsidR="00AB5371" w:rsidRDefault="00AB5371" w:rsidP="00DA414D">
      <w:pPr>
        <w:spacing w:after="0" w:line="240" w:lineRule="auto"/>
        <w:rPr>
          <w:rFonts w:cs="Segoe UI"/>
          <w:szCs w:val="20"/>
        </w:rPr>
      </w:pPr>
    </w:p>
    <w:p w14:paraId="7509BD19" w14:textId="7345882C" w:rsidR="00AB5371" w:rsidRDefault="00AB5371" w:rsidP="00AB5371">
      <w:pPr>
        <w:pStyle w:val="Heading2"/>
      </w:pPr>
      <w:r>
        <w:t>How to Complete This Training Report Form</w:t>
      </w:r>
    </w:p>
    <w:p w14:paraId="11A86B49" w14:textId="7CC55DE3" w:rsidR="00AB5371" w:rsidRPr="00615D71" w:rsidRDefault="00AB5371" w:rsidP="00615D71">
      <w:pPr>
        <w:spacing w:before="240" w:after="240"/>
      </w:pPr>
      <w:r>
        <w:t xml:space="preserve">The optional </w:t>
      </w:r>
      <w:r w:rsidR="000078CB">
        <w:t xml:space="preserve">training report </w:t>
      </w:r>
      <w:r>
        <w:t xml:space="preserve">form </w:t>
      </w:r>
      <w:r w:rsidR="000078CB">
        <w:t>(found on page 2)</w:t>
      </w:r>
      <w:r w:rsidR="00DB28F5">
        <w:t xml:space="preserve"> allows you </w:t>
      </w:r>
      <w:r>
        <w:t xml:space="preserve">to track and report trainings you have attended and resources </w:t>
      </w:r>
      <w:r w:rsidR="007F3B7B">
        <w:t xml:space="preserve">you </w:t>
      </w:r>
      <w:r>
        <w:t xml:space="preserve">have </w:t>
      </w:r>
      <w:r w:rsidR="00615D71">
        <w:t xml:space="preserve">reviewed to ensure sufficient training in your role as a compliance coordinator. Below are examples of how </w:t>
      </w:r>
      <w:r w:rsidR="00DB28F5">
        <w:t xml:space="preserve">to complete </w:t>
      </w:r>
      <w:r w:rsidR="00615D71">
        <w:t>the training report form:</w:t>
      </w:r>
    </w:p>
    <w:tbl>
      <w:tblPr>
        <w:tblStyle w:val="TableGrid"/>
        <w:tblW w:w="5000" w:type="pct"/>
        <w:tblLook w:val="04A0" w:firstRow="1" w:lastRow="0" w:firstColumn="1" w:lastColumn="0" w:noHBand="0" w:noVBand="1"/>
        <w:tblCaption w:val="Examples"/>
        <w:tblDescription w:val="This table is an example of how to complete the form on the next page."/>
      </w:tblPr>
      <w:tblGrid>
        <w:gridCol w:w="4726"/>
        <w:gridCol w:w="6064"/>
      </w:tblGrid>
      <w:tr w:rsidR="00AB5371" w:rsidRPr="00E85C52" w14:paraId="0D2E2186" w14:textId="77777777" w:rsidTr="001A6DCA">
        <w:trPr>
          <w:trHeight w:val="432"/>
          <w:tblHeader/>
        </w:trPr>
        <w:tc>
          <w:tcPr>
            <w:tcW w:w="2190" w:type="pct"/>
            <w:vAlign w:val="bottom"/>
          </w:tcPr>
          <w:p w14:paraId="490E54E3" w14:textId="77777777" w:rsidR="00AB5371" w:rsidRPr="00AB5371" w:rsidRDefault="00AB5371" w:rsidP="001A6DCA">
            <w:pPr>
              <w:spacing w:after="0" w:line="240" w:lineRule="auto"/>
              <w:ind w:left="113" w:right="113"/>
              <w:rPr>
                <w:rFonts w:cs="Segoe UI"/>
                <w:b/>
                <w:sz w:val="16"/>
                <w:szCs w:val="20"/>
              </w:rPr>
            </w:pPr>
            <w:r w:rsidRPr="00AB5371">
              <w:rPr>
                <w:rFonts w:cs="Segoe UI"/>
                <w:b/>
                <w:sz w:val="16"/>
                <w:szCs w:val="20"/>
              </w:rPr>
              <w:lastRenderedPageBreak/>
              <w:t>Training Title, Provider, Location, &amp; Date:</w:t>
            </w:r>
          </w:p>
          <w:p w14:paraId="45DB7197" w14:textId="77777777" w:rsidR="00AB5371" w:rsidRPr="00AB5371" w:rsidRDefault="00AB5371" w:rsidP="001A6DCA">
            <w:pPr>
              <w:spacing w:after="0" w:line="240" w:lineRule="auto"/>
              <w:ind w:left="113" w:right="113"/>
              <w:rPr>
                <w:rFonts w:cs="Segoe UI"/>
                <w:b/>
                <w:sz w:val="16"/>
                <w:szCs w:val="16"/>
              </w:rPr>
            </w:pPr>
          </w:p>
          <w:p w14:paraId="0EA181A1" w14:textId="77777777" w:rsidR="00AB5371" w:rsidRPr="00AB5371" w:rsidRDefault="00AB5371" w:rsidP="001A6DCA">
            <w:pPr>
              <w:spacing w:after="0" w:line="240" w:lineRule="auto"/>
              <w:ind w:left="113" w:right="113"/>
              <w:rPr>
                <w:rFonts w:cs="Segoe UI"/>
                <w:i/>
                <w:sz w:val="16"/>
                <w:szCs w:val="16"/>
              </w:rPr>
            </w:pPr>
            <w:r w:rsidRPr="00AB5371">
              <w:rPr>
                <w:rFonts w:cs="Segoe UI"/>
                <w:i/>
                <w:sz w:val="16"/>
                <w:szCs w:val="16"/>
              </w:rPr>
              <w:t>-or-</w:t>
            </w:r>
          </w:p>
          <w:p w14:paraId="64F6B3CF" w14:textId="77777777" w:rsidR="00AB5371" w:rsidRPr="00AB5371" w:rsidRDefault="00AB5371" w:rsidP="001A6DCA">
            <w:pPr>
              <w:spacing w:after="0" w:line="240" w:lineRule="auto"/>
              <w:ind w:left="113" w:right="113"/>
              <w:rPr>
                <w:rFonts w:cs="Segoe UI"/>
                <w:b/>
                <w:sz w:val="16"/>
                <w:szCs w:val="16"/>
              </w:rPr>
            </w:pPr>
          </w:p>
          <w:p w14:paraId="675D007C" w14:textId="77777777" w:rsidR="00AB5371" w:rsidRPr="00AB5371" w:rsidRDefault="00AB5371" w:rsidP="001A6DCA">
            <w:pPr>
              <w:spacing w:after="0" w:line="240" w:lineRule="auto"/>
              <w:ind w:left="113" w:right="113"/>
              <w:rPr>
                <w:rFonts w:cs="Segoe UI"/>
                <w:b/>
                <w:sz w:val="16"/>
                <w:szCs w:val="20"/>
              </w:rPr>
            </w:pPr>
            <w:r w:rsidRPr="00AB5371">
              <w:rPr>
                <w:rFonts w:cs="Segoe UI"/>
                <w:b/>
                <w:sz w:val="16"/>
                <w:szCs w:val="20"/>
              </w:rPr>
              <w:t xml:space="preserve">Resource Title, URL/Citation, &amp; </w:t>
            </w:r>
            <w:r w:rsidRPr="00AB5371">
              <w:rPr>
                <w:rFonts w:cs="Segoe UI"/>
                <w:b/>
                <w:sz w:val="16"/>
                <w:szCs w:val="20"/>
              </w:rPr>
              <w:br/>
              <w:t>Date of Study:</w:t>
            </w:r>
          </w:p>
        </w:tc>
        <w:tc>
          <w:tcPr>
            <w:tcW w:w="2810" w:type="pct"/>
          </w:tcPr>
          <w:p w14:paraId="75E891A6" w14:textId="77777777" w:rsidR="00AB5371" w:rsidRPr="00AB5371" w:rsidRDefault="00AB5371" w:rsidP="001A6DCA">
            <w:pPr>
              <w:spacing w:after="0" w:line="240" w:lineRule="auto"/>
              <w:rPr>
                <w:rFonts w:cs="Segoe UI"/>
                <w:b/>
                <w:sz w:val="16"/>
                <w:szCs w:val="20"/>
              </w:rPr>
            </w:pPr>
            <w:r w:rsidRPr="00AB5371">
              <w:rPr>
                <w:rFonts w:cs="Segoe UI"/>
                <w:b/>
                <w:sz w:val="16"/>
                <w:szCs w:val="20"/>
              </w:rPr>
              <w:t>Topics relevant to coordinator duties:</w:t>
            </w:r>
          </w:p>
          <w:p w14:paraId="76289020" w14:textId="77777777" w:rsidR="00AB5371" w:rsidRPr="00AB5371" w:rsidRDefault="00AB5371" w:rsidP="001A6DCA">
            <w:pPr>
              <w:spacing w:after="0" w:line="240" w:lineRule="auto"/>
              <w:rPr>
                <w:rFonts w:cs="Segoe UI"/>
                <w:sz w:val="16"/>
                <w:szCs w:val="16"/>
              </w:rPr>
            </w:pPr>
            <w:r w:rsidRPr="00AB5371">
              <w:rPr>
                <w:rFonts w:cs="Segoe UI"/>
                <w:sz w:val="16"/>
              </w:rPr>
              <w:t>(</w:t>
            </w:r>
            <w:r w:rsidRPr="00AB5371">
              <w:rPr>
                <w:rFonts w:cs="Segoe UI"/>
                <w:i/>
                <w:sz w:val="16"/>
              </w:rPr>
              <w:t>e.g., Washington’s protected classes, Washington’s Equal Education Opportunity Law, federal nondiscrimination laws, how to conduct a discrimination investigation, preventing discrimination, gender inclusiveness, etc.</w:t>
            </w:r>
            <w:r w:rsidRPr="00AB5371">
              <w:rPr>
                <w:rFonts w:cs="Segoe UI"/>
                <w:sz w:val="16"/>
              </w:rPr>
              <w:t>)</w:t>
            </w:r>
            <w:r w:rsidRPr="00AB5371">
              <w:rPr>
                <w:rFonts w:cs="Segoe UI"/>
                <w:b/>
                <w:sz w:val="16"/>
              </w:rPr>
              <w:t xml:space="preserve"> </w:t>
            </w:r>
          </w:p>
        </w:tc>
      </w:tr>
      <w:tr w:rsidR="00AB5371" w:rsidRPr="00F76DD8" w14:paraId="2FB79306" w14:textId="77777777" w:rsidTr="001A6DCA">
        <w:trPr>
          <w:trHeight w:val="1152"/>
        </w:trPr>
        <w:tc>
          <w:tcPr>
            <w:tcW w:w="2190" w:type="pct"/>
            <w:vAlign w:val="center"/>
          </w:tcPr>
          <w:p w14:paraId="3DC8DBEF" w14:textId="77777777" w:rsidR="00AB5371" w:rsidRPr="00AB5371" w:rsidRDefault="00AB5371" w:rsidP="001A6DCA">
            <w:pPr>
              <w:spacing w:after="0" w:line="240" w:lineRule="auto"/>
              <w:rPr>
                <w:rFonts w:cs="Segoe UI"/>
                <w:i/>
                <w:sz w:val="16"/>
                <w:szCs w:val="16"/>
              </w:rPr>
            </w:pPr>
            <w:r w:rsidRPr="00AB5371">
              <w:rPr>
                <w:rFonts w:cs="Segoe UI"/>
                <w:i/>
                <w:sz w:val="16"/>
                <w:szCs w:val="16"/>
              </w:rPr>
              <w:t>Example:</w:t>
            </w:r>
          </w:p>
          <w:p w14:paraId="5DAA39E3" w14:textId="77777777" w:rsidR="00AB5371" w:rsidRPr="00AB5371" w:rsidRDefault="00AB5371" w:rsidP="001A6DCA">
            <w:pPr>
              <w:spacing w:after="0" w:line="240" w:lineRule="auto"/>
              <w:rPr>
                <w:rFonts w:cs="Segoe UI"/>
                <w:sz w:val="16"/>
                <w:szCs w:val="16"/>
              </w:rPr>
            </w:pPr>
            <w:r w:rsidRPr="00AB5371">
              <w:rPr>
                <w:rFonts w:cs="Segoe UI"/>
                <w:sz w:val="16"/>
                <w:szCs w:val="16"/>
              </w:rPr>
              <w:t xml:space="preserve">Equity &amp; Civil Rights Training, OSPI, </w:t>
            </w:r>
            <w:r w:rsidRPr="00AB5371">
              <w:rPr>
                <w:rFonts w:cs="Segoe UI"/>
                <w:sz w:val="16"/>
                <w:szCs w:val="16"/>
              </w:rPr>
              <w:br/>
              <w:t>ESD 114 in Bremerton, attended on 10/16/2019</w:t>
            </w:r>
          </w:p>
        </w:tc>
        <w:tc>
          <w:tcPr>
            <w:tcW w:w="2810" w:type="pct"/>
            <w:vAlign w:val="center"/>
          </w:tcPr>
          <w:p w14:paraId="667BA00A" w14:textId="77777777" w:rsidR="00AB5371" w:rsidRPr="00AB5371" w:rsidRDefault="00AB5371" w:rsidP="001A6DCA">
            <w:pPr>
              <w:spacing w:after="0" w:line="240" w:lineRule="auto"/>
              <w:rPr>
                <w:rFonts w:cs="Segoe UI"/>
                <w:sz w:val="16"/>
                <w:szCs w:val="16"/>
              </w:rPr>
            </w:pPr>
            <w:r w:rsidRPr="00AB5371">
              <w:rPr>
                <w:rFonts w:cs="Segoe UI"/>
                <w:sz w:val="16"/>
                <w:szCs w:val="16"/>
              </w:rPr>
              <w:t>Identifying and responding to discriminatory and sexual harassment; investigating and resolving complaints; preventing and addressing discrimination in student discipline; and ensuring gender-inclusive schools</w:t>
            </w:r>
          </w:p>
        </w:tc>
      </w:tr>
      <w:tr w:rsidR="00AB5371" w:rsidRPr="00F76DD8" w14:paraId="5C2B67F1" w14:textId="77777777" w:rsidTr="001A6DCA">
        <w:trPr>
          <w:trHeight w:val="1152"/>
        </w:trPr>
        <w:tc>
          <w:tcPr>
            <w:tcW w:w="2190" w:type="pct"/>
            <w:vAlign w:val="center"/>
          </w:tcPr>
          <w:p w14:paraId="00E16520" w14:textId="77777777" w:rsidR="00AB5371" w:rsidRPr="00AB5371" w:rsidRDefault="00AB5371" w:rsidP="001A6DCA">
            <w:pPr>
              <w:spacing w:after="0" w:line="240" w:lineRule="auto"/>
              <w:rPr>
                <w:rFonts w:cs="Segoe UI"/>
                <w:i/>
                <w:sz w:val="16"/>
                <w:szCs w:val="16"/>
              </w:rPr>
            </w:pPr>
            <w:r w:rsidRPr="00AB5371">
              <w:rPr>
                <w:rFonts w:cs="Segoe UI"/>
                <w:i/>
                <w:sz w:val="16"/>
                <w:szCs w:val="16"/>
              </w:rPr>
              <w:t>Example:</w:t>
            </w:r>
          </w:p>
          <w:p w14:paraId="61F129CE" w14:textId="77777777" w:rsidR="00AB5371" w:rsidRPr="00AB5371" w:rsidRDefault="00AB5371" w:rsidP="001A6DCA">
            <w:pPr>
              <w:spacing w:after="0" w:line="240" w:lineRule="auto"/>
              <w:rPr>
                <w:rFonts w:cs="Segoe UI"/>
                <w:sz w:val="16"/>
                <w:szCs w:val="16"/>
              </w:rPr>
            </w:pPr>
            <w:proofErr w:type="spellStart"/>
            <w:r w:rsidRPr="00AB5371">
              <w:rPr>
                <w:rFonts w:cs="Segoe UI"/>
                <w:sz w:val="16"/>
                <w:szCs w:val="16"/>
              </w:rPr>
              <w:t>RCW</w:t>
            </w:r>
            <w:proofErr w:type="spellEnd"/>
            <w:r w:rsidRPr="00AB5371">
              <w:rPr>
                <w:rFonts w:cs="Segoe UI"/>
                <w:sz w:val="16"/>
                <w:szCs w:val="16"/>
              </w:rPr>
              <w:t xml:space="preserve"> </w:t>
            </w:r>
            <w:proofErr w:type="spellStart"/>
            <w:r w:rsidRPr="00AB5371">
              <w:rPr>
                <w:rFonts w:cs="Segoe UI"/>
                <w:sz w:val="16"/>
                <w:szCs w:val="16"/>
              </w:rPr>
              <w:t>28A.642.005</w:t>
            </w:r>
            <w:proofErr w:type="spellEnd"/>
            <w:r w:rsidRPr="00AB5371">
              <w:rPr>
                <w:rFonts w:cs="Segoe UI"/>
                <w:sz w:val="16"/>
                <w:szCs w:val="16"/>
              </w:rPr>
              <w:t xml:space="preserve"> – </w:t>
            </w:r>
            <w:proofErr w:type="spellStart"/>
            <w:r w:rsidRPr="00AB5371">
              <w:rPr>
                <w:rFonts w:cs="Segoe UI"/>
                <w:sz w:val="16"/>
                <w:szCs w:val="16"/>
              </w:rPr>
              <w:t>28A.642.080</w:t>
            </w:r>
            <w:proofErr w:type="spellEnd"/>
          </w:p>
          <w:p w14:paraId="7BDDB1FA" w14:textId="77777777" w:rsidR="00AB5371" w:rsidRPr="00AB5371" w:rsidRDefault="00736009" w:rsidP="001A6DCA">
            <w:pPr>
              <w:spacing w:after="0" w:line="240" w:lineRule="auto"/>
              <w:rPr>
                <w:rFonts w:cs="Segoe UI"/>
                <w:sz w:val="16"/>
                <w:szCs w:val="16"/>
              </w:rPr>
            </w:pPr>
            <w:hyperlink r:id="rId11" w:tooltip="URL for RCW 28A.642" w:history="1">
              <w:r w:rsidR="00AB5371" w:rsidRPr="00AB5371">
                <w:rPr>
                  <w:rStyle w:val="Hyperlink"/>
                  <w:rFonts w:cs="Segoe UI"/>
                  <w:sz w:val="16"/>
                  <w:szCs w:val="16"/>
                </w:rPr>
                <w:t>https://app.leg.wa.gov/RCW/default.aspx?cite=28A.642</w:t>
              </w:r>
            </w:hyperlink>
          </w:p>
          <w:p w14:paraId="0301CFF1" w14:textId="77777777" w:rsidR="00AB5371" w:rsidRPr="00AB5371" w:rsidRDefault="00AB5371" w:rsidP="001A6DCA">
            <w:pPr>
              <w:spacing w:after="0" w:line="240" w:lineRule="auto"/>
              <w:rPr>
                <w:rFonts w:cs="Segoe UI"/>
                <w:sz w:val="16"/>
                <w:szCs w:val="16"/>
              </w:rPr>
            </w:pPr>
            <w:r w:rsidRPr="00AB5371">
              <w:rPr>
                <w:rFonts w:cs="Segoe UI"/>
                <w:sz w:val="16"/>
                <w:szCs w:val="16"/>
              </w:rPr>
              <w:t>Read on 10/2/2019</w:t>
            </w:r>
          </w:p>
        </w:tc>
        <w:tc>
          <w:tcPr>
            <w:tcW w:w="2810" w:type="pct"/>
            <w:vAlign w:val="center"/>
          </w:tcPr>
          <w:p w14:paraId="7792F76F" w14:textId="77777777" w:rsidR="00AB5371" w:rsidRPr="00AB5371" w:rsidRDefault="00AB5371" w:rsidP="001A6DCA">
            <w:pPr>
              <w:spacing w:after="0" w:line="240" w:lineRule="auto"/>
              <w:rPr>
                <w:rFonts w:cs="Segoe UI"/>
                <w:sz w:val="16"/>
                <w:szCs w:val="16"/>
              </w:rPr>
            </w:pPr>
            <w:r w:rsidRPr="00AB5371">
              <w:rPr>
                <w:rFonts w:cs="Segoe UI"/>
                <w:sz w:val="16"/>
                <w:szCs w:val="16"/>
              </w:rPr>
              <w:t>Washington’s protected classes; prohibition on discrimination; OSPI enforcement; individual right to sue; OSPI administrative enforcement orders; transgender student policy and procedure requirement</w:t>
            </w:r>
          </w:p>
        </w:tc>
      </w:tr>
      <w:tr w:rsidR="00AB5371" w:rsidRPr="00F76DD8" w14:paraId="2BFC20A2" w14:textId="77777777" w:rsidTr="001A6DCA">
        <w:trPr>
          <w:trHeight w:val="1152"/>
        </w:trPr>
        <w:tc>
          <w:tcPr>
            <w:tcW w:w="2190" w:type="pct"/>
            <w:vAlign w:val="center"/>
          </w:tcPr>
          <w:p w14:paraId="083F7AD2" w14:textId="77777777" w:rsidR="00AB5371" w:rsidRPr="00AB5371" w:rsidRDefault="00AB5371" w:rsidP="001A6DCA">
            <w:pPr>
              <w:spacing w:after="0" w:line="240" w:lineRule="auto"/>
              <w:rPr>
                <w:rFonts w:cs="Segoe UI"/>
                <w:i/>
                <w:sz w:val="16"/>
                <w:szCs w:val="16"/>
              </w:rPr>
            </w:pPr>
            <w:r w:rsidRPr="00AB5371">
              <w:rPr>
                <w:rFonts w:cs="Segoe UI"/>
                <w:i/>
                <w:sz w:val="16"/>
                <w:szCs w:val="16"/>
              </w:rPr>
              <w:t>Example:</w:t>
            </w:r>
          </w:p>
          <w:p w14:paraId="06577DD8" w14:textId="77777777" w:rsidR="00AB5371" w:rsidRPr="00AB5371" w:rsidRDefault="00AB5371" w:rsidP="001A6DCA">
            <w:pPr>
              <w:spacing w:after="0" w:line="240" w:lineRule="auto"/>
              <w:rPr>
                <w:rFonts w:cs="Segoe UI"/>
                <w:sz w:val="16"/>
                <w:szCs w:val="16"/>
              </w:rPr>
            </w:pPr>
            <w:r w:rsidRPr="00AB5371">
              <w:rPr>
                <w:rFonts w:cs="Segoe UI"/>
                <w:sz w:val="16"/>
                <w:szCs w:val="16"/>
              </w:rPr>
              <w:t xml:space="preserve">Preventing and Addressing Discrimination in Student Discipline </w:t>
            </w:r>
            <w:hyperlink r:id="rId12" w:history="1">
              <w:r w:rsidRPr="00AB5371">
                <w:rPr>
                  <w:rStyle w:val="Hyperlink"/>
                  <w:rFonts w:cs="Segoe UI"/>
                  <w:sz w:val="16"/>
                  <w:szCs w:val="16"/>
                </w:rPr>
                <w:t>https://www.k12.wa.us/sites/default/files/public/cisl/pubdocs/‌2019_Discipline_Equity_Guidelines_Final.pdf</w:t>
              </w:r>
            </w:hyperlink>
          </w:p>
          <w:p w14:paraId="658379BE" w14:textId="77777777" w:rsidR="00AB5371" w:rsidRPr="00AB5371" w:rsidRDefault="00AB5371" w:rsidP="001A6DCA">
            <w:pPr>
              <w:spacing w:after="0" w:line="240" w:lineRule="auto"/>
              <w:rPr>
                <w:rFonts w:cs="Segoe UI"/>
                <w:sz w:val="16"/>
                <w:szCs w:val="16"/>
              </w:rPr>
            </w:pPr>
            <w:r w:rsidRPr="00AB5371">
              <w:rPr>
                <w:rFonts w:cs="Segoe UI"/>
                <w:sz w:val="16"/>
                <w:szCs w:val="16"/>
              </w:rPr>
              <w:t>Read on 11/7/2019</w:t>
            </w:r>
          </w:p>
        </w:tc>
        <w:tc>
          <w:tcPr>
            <w:tcW w:w="2810" w:type="pct"/>
            <w:vAlign w:val="center"/>
          </w:tcPr>
          <w:p w14:paraId="7FE269A7" w14:textId="77777777" w:rsidR="00AB5371" w:rsidRPr="00AB5371" w:rsidRDefault="00AB5371" w:rsidP="001A6DCA">
            <w:pPr>
              <w:spacing w:after="0" w:line="240" w:lineRule="auto"/>
              <w:rPr>
                <w:rFonts w:cs="Segoe UI"/>
                <w:sz w:val="16"/>
                <w:szCs w:val="16"/>
              </w:rPr>
            </w:pPr>
            <w:r w:rsidRPr="00AB5371">
              <w:rPr>
                <w:rFonts w:cs="Segoe UI"/>
                <w:sz w:val="16"/>
                <w:szCs w:val="16"/>
              </w:rPr>
              <w:t xml:space="preserve">Washington’s Equal Educational Opportunity Laws: Chapters </w:t>
            </w:r>
            <w:proofErr w:type="spellStart"/>
            <w:r w:rsidRPr="00AB5371">
              <w:rPr>
                <w:rFonts w:cs="Segoe UI"/>
                <w:sz w:val="16"/>
                <w:szCs w:val="16"/>
              </w:rPr>
              <w:t>28A.640</w:t>
            </w:r>
            <w:proofErr w:type="spellEnd"/>
            <w:r w:rsidRPr="00AB5371">
              <w:rPr>
                <w:rFonts w:cs="Segoe UI"/>
                <w:sz w:val="16"/>
                <w:szCs w:val="16"/>
              </w:rPr>
              <w:t xml:space="preserve"> and </w:t>
            </w:r>
            <w:proofErr w:type="spellStart"/>
            <w:r w:rsidRPr="00AB5371">
              <w:rPr>
                <w:rFonts w:cs="Segoe UI"/>
                <w:sz w:val="16"/>
                <w:szCs w:val="16"/>
              </w:rPr>
              <w:t>28A.642</w:t>
            </w:r>
            <w:proofErr w:type="spellEnd"/>
            <w:r w:rsidRPr="00AB5371">
              <w:rPr>
                <w:rFonts w:cs="Segoe UI"/>
                <w:sz w:val="16"/>
                <w:szCs w:val="16"/>
              </w:rPr>
              <w:t xml:space="preserve"> </w:t>
            </w:r>
            <w:proofErr w:type="spellStart"/>
            <w:r w:rsidRPr="00AB5371">
              <w:rPr>
                <w:rFonts w:cs="Segoe UI"/>
                <w:sz w:val="16"/>
                <w:szCs w:val="16"/>
              </w:rPr>
              <w:t>RCW</w:t>
            </w:r>
            <w:proofErr w:type="spellEnd"/>
            <w:r w:rsidRPr="00AB5371">
              <w:rPr>
                <w:rFonts w:cs="Segoe UI"/>
                <w:sz w:val="16"/>
                <w:szCs w:val="16"/>
              </w:rPr>
              <w:t xml:space="preserve"> and Chapter 392-190 WAC; annual review of student discipline data; different treatment and disparate impact; root cause analysis</w:t>
            </w:r>
          </w:p>
        </w:tc>
      </w:tr>
      <w:tr w:rsidR="00AB5371" w:rsidRPr="00F76DD8" w14:paraId="34D84802" w14:textId="77777777" w:rsidTr="001A6DCA">
        <w:trPr>
          <w:trHeight w:val="1152"/>
        </w:trPr>
        <w:tc>
          <w:tcPr>
            <w:tcW w:w="2190" w:type="pct"/>
            <w:vAlign w:val="center"/>
          </w:tcPr>
          <w:p w14:paraId="027CAF29" w14:textId="77777777" w:rsidR="00AB5371" w:rsidRPr="00AB5371" w:rsidRDefault="00AB5371" w:rsidP="001A6DCA">
            <w:pPr>
              <w:spacing w:after="0" w:line="240" w:lineRule="auto"/>
              <w:rPr>
                <w:rFonts w:cs="Segoe UI"/>
                <w:i/>
                <w:sz w:val="16"/>
                <w:szCs w:val="16"/>
              </w:rPr>
            </w:pPr>
            <w:r w:rsidRPr="00AB5371">
              <w:rPr>
                <w:rFonts w:cs="Segoe UI"/>
                <w:i/>
                <w:sz w:val="16"/>
                <w:szCs w:val="16"/>
              </w:rPr>
              <w:t>Example:</w:t>
            </w:r>
          </w:p>
          <w:p w14:paraId="0458763D" w14:textId="77777777" w:rsidR="00AB5371" w:rsidRPr="00AB5371" w:rsidRDefault="00AB5371" w:rsidP="001A6DCA">
            <w:pPr>
              <w:spacing w:after="0" w:line="240" w:lineRule="auto"/>
              <w:rPr>
                <w:rFonts w:cs="Segoe UI"/>
                <w:sz w:val="16"/>
                <w:szCs w:val="16"/>
              </w:rPr>
            </w:pPr>
            <w:r w:rsidRPr="00AB5371">
              <w:rPr>
                <w:rFonts w:cs="Segoe UI"/>
                <w:sz w:val="16"/>
                <w:szCs w:val="16"/>
              </w:rPr>
              <w:t>Webinar: Responding to Hate and Bias at School</w:t>
            </w:r>
          </w:p>
          <w:p w14:paraId="50BCBA6F" w14:textId="77777777" w:rsidR="00AB5371" w:rsidRPr="00AB5371" w:rsidRDefault="00736009" w:rsidP="001A6DCA">
            <w:pPr>
              <w:spacing w:after="0" w:line="240" w:lineRule="auto"/>
              <w:rPr>
                <w:rFonts w:cs="Segoe UI"/>
                <w:sz w:val="16"/>
                <w:szCs w:val="16"/>
              </w:rPr>
            </w:pPr>
            <w:hyperlink r:id="rId13" w:tooltip="URL for the Webinar &quot;Responding to Hate and Bias at School&quot;" w:history="1">
              <w:r w:rsidR="00AB5371" w:rsidRPr="00AB5371">
                <w:rPr>
                  <w:rStyle w:val="Hyperlink"/>
                  <w:rFonts w:cs="Segoe UI"/>
                  <w:sz w:val="16"/>
                  <w:szCs w:val="16"/>
                </w:rPr>
                <w:t>https://www.tolerance.org/professional-development/webinars/responding-to-hate-and-bias-at-school-0</w:t>
              </w:r>
            </w:hyperlink>
          </w:p>
          <w:p w14:paraId="73490E9A" w14:textId="77777777" w:rsidR="00AB5371" w:rsidRPr="00AB5371" w:rsidRDefault="00AB5371" w:rsidP="001A6DCA">
            <w:pPr>
              <w:spacing w:after="0" w:line="240" w:lineRule="auto"/>
              <w:rPr>
                <w:rFonts w:cs="Segoe UI"/>
                <w:sz w:val="16"/>
                <w:szCs w:val="16"/>
              </w:rPr>
            </w:pPr>
            <w:r w:rsidRPr="00AB5371">
              <w:rPr>
                <w:rFonts w:cs="Segoe UI"/>
                <w:sz w:val="16"/>
                <w:szCs w:val="16"/>
              </w:rPr>
              <w:t>Watched on 11/7/2019</w:t>
            </w:r>
          </w:p>
        </w:tc>
        <w:tc>
          <w:tcPr>
            <w:tcW w:w="2810" w:type="pct"/>
            <w:vAlign w:val="center"/>
          </w:tcPr>
          <w:p w14:paraId="54C21624" w14:textId="0181F193" w:rsidR="007F3B7B" w:rsidRDefault="00AB5371" w:rsidP="001A6DCA">
            <w:pPr>
              <w:spacing w:after="0" w:line="240" w:lineRule="auto"/>
              <w:rPr>
                <w:rFonts w:cs="Segoe UI"/>
                <w:sz w:val="16"/>
                <w:szCs w:val="16"/>
              </w:rPr>
            </w:pPr>
            <w:r w:rsidRPr="00AB5371">
              <w:rPr>
                <w:rFonts w:cs="Segoe UI"/>
                <w:sz w:val="16"/>
                <w:szCs w:val="16"/>
              </w:rPr>
              <w:t>Assessing school climate; identifying existing policies and procedures for responding to incidents of hate and bias; Learning how to draft an action plan.</w:t>
            </w:r>
          </w:p>
          <w:p w14:paraId="711D573C" w14:textId="77777777" w:rsidR="00AB5371" w:rsidRPr="007F3B7B" w:rsidRDefault="00AB5371" w:rsidP="007F3B7B">
            <w:pPr>
              <w:rPr>
                <w:rFonts w:cs="Segoe UI"/>
                <w:sz w:val="16"/>
                <w:szCs w:val="16"/>
              </w:rPr>
            </w:pPr>
          </w:p>
        </w:tc>
      </w:tr>
    </w:tbl>
    <w:p w14:paraId="59E9AD1A" w14:textId="7BD6F2A1" w:rsidR="00DE2115" w:rsidRDefault="00091E60" w:rsidP="00DE2115">
      <w:pPr>
        <w:pStyle w:val="Heading2"/>
      </w:pPr>
      <w:r>
        <w:t xml:space="preserve">Training </w:t>
      </w:r>
      <w:r w:rsidR="00DE2115">
        <w:t>A</w:t>
      </w:r>
      <w:r>
        <w:t>ssurance</w:t>
      </w:r>
    </w:p>
    <w:p w14:paraId="7C636DC1" w14:textId="15CFA468" w:rsidR="00091E60" w:rsidRDefault="00091E60" w:rsidP="007727F8">
      <w:pPr>
        <w:spacing w:before="240" w:after="240"/>
      </w:pPr>
      <w:r>
        <w:t xml:space="preserve">By completing and signing this form, I assure, to the best of my knowledge and belief, that the contents of this document </w:t>
      </w:r>
      <w:r w:rsidR="00736009">
        <w:t>are</w:t>
      </w:r>
      <w:r>
        <w:t xml:space="preserve"> true and correct</w:t>
      </w:r>
      <w:r w:rsidR="007727F8">
        <w:t xml:space="preserve">. </w:t>
      </w:r>
      <w:r>
        <w:t xml:space="preserve">I </w:t>
      </w:r>
      <w:r w:rsidR="007727F8">
        <w:t xml:space="preserve">also </w:t>
      </w:r>
      <w:r>
        <w:t xml:space="preserve">assure that </w:t>
      </w:r>
      <w:r w:rsidR="007727F8">
        <w:t>I am, at this time, the below-identified LEA’s Civil Rights Compliance Coordinator.</w:t>
      </w:r>
    </w:p>
    <w:p w14:paraId="1660BC69" w14:textId="58C27EF7" w:rsidR="00C65CF1" w:rsidRDefault="00C65CF1" w:rsidP="00AF0A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s>
        <w:spacing w:after="0" w:line="240" w:lineRule="auto"/>
        <w:rPr>
          <w:rFonts w:cs="Segoe UI"/>
          <w:b/>
          <w:sz w:val="18"/>
        </w:rPr>
      </w:pPr>
      <w:r>
        <w:rPr>
          <w:rFonts w:cs="Segoe UI"/>
          <w:b/>
          <w:sz w:val="18"/>
        </w:rPr>
        <w:t>LEA:</w:t>
      </w:r>
      <w:r w:rsidR="00C12309">
        <w:rPr>
          <w:rFonts w:cs="Segoe UI"/>
          <w:b/>
          <w:sz w:val="18"/>
        </w:rPr>
        <w:tab/>
      </w:r>
      <w:r w:rsidR="00CC2D17">
        <w:rPr>
          <w:rFonts w:cs="Segoe UI"/>
          <w:b/>
          <w:sz w:val="18"/>
        </w:rPr>
        <w:fldChar w:fldCharType="begin">
          <w:ffData>
            <w:name w:val="LEAName"/>
            <w:enabled/>
            <w:calcOnExit w:val="0"/>
            <w:statusText w:type="text" w:val="Please enter the name of your local educational agency"/>
            <w:textInput>
              <w:maxLength w:val="100"/>
            </w:textInput>
          </w:ffData>
        </w:fldChar>
      </w:r>
      <w:bookmarkStart w:id="0" w:name="LEAName"/>
      <w:r w:rsidR="00CC2D17">
        <w:rPr>
          <w:rFonts w:cs="Segoe UI"/>
          <w:b/>
          <w:sz w:val="18"/>
        </w:rPr>
        <w:instrText xml:space="preserve"> FORMTEXT </w:instrText>
      </w:r>
      <w:r w:rsidR="00CC2D17">
        <w:rPr>
          <w:rFonts w:cs="Segoe UI"/>
          <w:b/>
          <w:sz w:val="18"/>
        </w:rPr>
      </w:r>
      <w:r w:rsidR="00CC2D17">
        <w:rPr>
          <w:rFonts w:cs="Segoe UI"/>
          <w:b/>
          <w:sz w:val="18"/>
        </w:rPr>
        <w:fldChar w:fldCharType="separate"/>
      </w:r>
      <w:r w:rsidR="00CC2D17">
        <w:rPr>
          <w:rFonts w:cs="Segoe UI"/>
          <w:b/>
          <w:noProof/>
          <w:sz w:val="18"/>
        </w:rPr>
        <w:t> </w:t>
      </w:r>
      <w:r w:rsidR="00CC2D17">
        <w:rPr>
          <w:rFonts w:cs="Segoe UI"/>
          <w:b/>
          <w:noProof/>
          <w:sz w:val="18"/>
        </w:rPr>
        <w:t> </w:t>
      </w:r>
      <w:r w:rsidR="00CC2D17">
        <w:rPr>
          <w:rFonts w:cs="Segoe UI"/>
          <w:b/>
          <w:noProof/>
          <w:sz w:val="18"/>
        </w:rPr>
        <w:t> </w:t>
      </w:r>
      <w:r w:rsidR="00CC2D17">
        <w:rPr>
          <w:rFonts w:cs="Segoe UI"/>
          <w:b/>
          <w:noProof/>
          <w:sz w:val="18"/>
        </w:rPr>
        <w:t> </w:t>
      </w:r>
      <w:r w:rsidR="00CC2D17">
        <w:rPr>
          <w:rFonts w:cs="Segoe UI"/>
          <w:b/>
          <w:noProof/>
          <w:sz w:val="18"/>
        </w:rPr>
        <w:t> </w:t>
      </w:r>
      <w:r w:rsidR="00CC2D17">
        <w:rPr>
          <w:rFonts w:cs="Segoe UI"/>
          <w:b/>
          <w:sz w:val="18"/>
        </w:rPr>
        <w:fldChar w:fldCharType="end"/>
      </w:r>
      <w:bookmarkEnd w:id="0"/>
    </w:p>
    <w:p w14:paraId="6D7ED6C2" w14:textId="44E6EBD4" w:rsidR="00C65CF1" w:rsidRDefault="00C65CF1" w:rsidP="00AF0A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s>
        <w:spacing w:after="0" w:line="240" w:lineRule="auto"/>
        <w:rPr>
          <w:rFonts w:cs="Segoe UI"/>
          <w:b/>
          <w:sz w:val="18"/>
        </w:rPr>
      </w:pPr>
      <w:r>
        <w:rPr>
          <w:rFonts w:cs="Segoe UI"/>
          <w:b/>
          <w:sz w:val="18"/>
        </w:rPr>
        <w:t>Coordinator</w:t>
      </w:r>
      <w:r w:rsidR="00AF0A6D">
        <w:rPr>
          <w:rFonts w:cs="Segoe UI"/>
          <w:b/>
          <w:sz w:val="18"/>
        </w:rPr>
        <w:t xml:space="preserve"> </w:t>
      </w:r>
      <w:r>
        <w:rPr>
          <w:rFonts w:cs="Segoe UI"/>
          <w:b/>
          <w:sz w:val="18"/>
        </w:rPr>
        <w:t>Full Name:</w:t>
      </w:r>
      <w:r w:rsidR="00C12309">
        <w:rPr>
          <w:rFonts w:cs="Segoe UI"/>
          <w:b/>
          <w:sz w:val="18"/>
        </w:rPr>
        <w:tab/>
      </w:r>
      <w:r w:rsidR="003D11E7">
        <w:rPr>
          <w:rFonts w:cs="Segoe UI"/>
          <w:b/>
          <w:sz w:val="18"/>
        </w:rPr>
        <w:fldChar w:fldCharType="begin">
          <w:ffData>
            <w:name w:val="FullName"/>
            <w:enabled/>
            <w:calcOnExit w:val="0"/>
            <w:statusText w:type="text" w:val="Please enter the coordinator's full name"/>
            <w:textInput/>
          </w:ffData>
        </w:fldChar>
      </w:r>
      <w:bookmarkStart w:id="1" w:name="FullName"/>
      <w:r w:rsidR="003D11E7">
        <w:rPr>
          <w:rFonts w:cs="Segoe UI"/>
          <w:b/>
          <w:sz w:val="18"/>
        </w:rPr>
        <w:instrText xml:space="preserve"> FORMTEXT </w:instrText>
      </w:r>
      <w:r w:rsidR="003D11E7">
        <w:rPr>
          <w:rFonts w:cs="Segoe UI"/>
          <w:b/>
          <w:sz w:val="18"/>
        </w:rPr>
      </w:r>
      <w:r w:rsidR="003D11E7">
        <w:rPr>
          <w:rFonts w:cs="Segoe UI"/>
          <w:b/>
          <w:sz w:val="18"/>
        </w:rPr>
        <w:fldChar w:fldCharType="separate"/>
      </w:r>
      <w:r w:rsidR="003D11E7">
        <w:rPr>
          <w:rFonts w:cs="Segoe UI"/>
          <w:b/>
          <w:noProof/>
          <w:sz w:val="18"/>
        </w:rPr>
        <w:t> </w:t>
      </w:r>
      <w:r w:rsidR="003D11E7">
        <w:rPr>
          <w:rFonts w:cs="Segoe UI"/>
          <w:b/>
          <w:noProof/>
          <w:sz w:val="18"/>
        </w:rPr>
        <w:t> </w:t>
      </w:r>
      <w:r w:rsidR="003D11E7">
        <w:rPr>
          <w:rFonts w:cs="Segoe UI"/>
          <w:b/>
          <w:noProof/>
          <w:sz w:val="18"/>
        </w:rPr>
        <w:t> </w:t>
      </w:r>
      <w:r w:rsidR="003D11E7">
        <w:rPr>
          <w:rFonts w:cs="Segoe UI"/>
          <w:b/>
          <w:noProof/>
          <w:sz w:val="18"/>
        </w:rPr>
        <w:t> </w:t>
      </w:r>
      <w:r w:rsidR="003D11E7">
        <w:rPr>
          <w:rFonts w:cs="Segoe UI"/>
          <w:b/>
          <w:noProof/>
          <w:sz w:val="18"/>
        </w:rPr>
        <w:t> </w:t>
      </w:r>
      <w:r w:rsidR="003D11E7">
        <w:rPr>
          <w:rFonts w:cs="Segoe UI"/>
          <w:b/>
          <w:sz w:val="18"/>
        </w:rPr>
        <w:fldChar w:fldCharType="end"/>
      </w:r>
      <w:bookmarkEnd w:id="1"/>
    </w:p>
    <w:p w14:paraId="7E3C7A21" w14:textId="4432526E" w:rsidR="00C65CF1" w:rsidRDefault="00C65CF1" w:rsidP="00AF0A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s>
        <w:spacing w:after="0" w:line="240" w:lineRule="auto"/>
        <w:rPr>
          <w:rFonts w:cs="Segoe UI"/>
          <w:b/>
          <w:sz w:val="18"/>
        </w:rPr>
      </w:pPr>
      <w:r>
        <w:rPr>
          <w:rFonts w:cs="Segoe UI"/>
          <w:b/>
          <w:sz w:val="18"/>
        </w:rPr>
        <w:t>Coordinator</w:t>
      </w:r>
      <w:r w:rsidR="00AF0A6D">
        <w:rPr>
          <w:rFonts w:cs="Segoe UI"/>
          <w:b/>
          <w:sz w:val="18"/>
        </w:rPr>
        <w:t xml:space="preserve"> </w:t>
      </w:r>
      <w:r>
        <w:rPr>
          <w:rFonts w:cs="Segoe UI"/>
          <w:b/>
          <w:sz w:val="18"/>
        </w:rPr>
        <w:t>Job Title:</w:t>
      </w:r>
      <w:r w:rsidR="00C12309">
        <w:rPr>
          <w:rFonts w:cs="Segoe UI"/>
          <w:b/>
          <w:sz w:val="18"/>
        </w:rPr>
        <w:tab/>
      </w:r>
      <w:r w:rsidR="003D11E7">
        <w:rPr>
          <w:rFonts w:cs="Segoe UI"/>
          <w:b/>
          <w:sz w:val="18"/>
        </w:rPr>
        <w:fldChar w:fldCharType="begin">
          <w:ffData>
            <w:name w:val="JobTitle"/>
            <w:enabled/>
            <w:calcOnExit w:val="0"/>
            <w:statusText w:type="text" w:val="Please enter the coordinator's job title"/>
            <w:textInput/>
          </w:ffData>
        </w:fldChar>
      </w:r>
      <w:bookmarkStart w:id="2" w:name="JobTitle"/>
      <w:r w:rsidR="003D11E7">
        <w:rPr>
          <w:rFonts w:cs="Segoe UI"/>
          <w:b/>
          <w:sz w:val="18"/>
        </w:rPr>
        <w:instrText xml:space="preserve"> FORMTEXT </w:instrText>
      </w:r>
      <w:r w:rsidR="003D11E7">
        <w:rPr>
          <w:rFonts w:cs="Segoe UI"/>
          <w:b/>
          <w:sz w:val="18"/>
        </w:rPr>
      </w:r>
      <w:r w:rsidR="003D11E7">
        <w:rPr>
          <w:rFonts w:cs="Segoe UI"/>
          <w:b/>
          <w:sz w:val="18"/>
        </w:rPr>
        <w:fldChar w:fldCharType="separate"/>
      </w:r>
      <w:r w:rsidR="003D11E7">
        <w:rPr>
          <w:rFonts w:cs="Segoe UI"/>
          <w:b/>
          <w:noProof/>
          <w:sz w:val="18"/>
        </w:rPr>
        <w:t> </w:t>
      </w:r>
      <w:r w:rsidR="003D11E7">
        <w:rPr>
          <w:rFonts w:cs="Segoe UI"/>
          <w:b/>
          <w:noProof/>
          <w:sz w:val="18"/>
        </w:rPr>
        <w:t> </w:t>
      </w:r>
      <w:r w:rsidR="003D11E7">
        <w:rPr>
          <w:rFonts w:cs="Segoe UI"/>
          <w:b/>
          <w:noProof/>
          <w:sz w:val="18"/>
        </w:rPr>
        <w:t> </w:t>
      </w:r>
      <w:r w:rsidR="003D11E7">
        <w:rPr>
          <w:rFonts w:cs="Segoe UI"/>
          <w:b/>
          <w:noProof/>
          <w:sz w:val="18"/>
        </w:rPr>
        <w:t> </w:t>
      </w:r>
      <w:r w:rsidR="003D11E7">
        <w:rPr>
          <w:rFonts w:cs="Segoe UI"/>
          <w:b/>
          <w:noProof/>
          <w:sz w:val="18"/>
        </w:rPr>
        <w:t> </w:t>
      </w:r>
      <w:r w:rsidR="003D11E7">
        <w:rPr>
          <w:rFonts w:cs="Segoe UI"/>
          <w:b/>
          <w:sz w:val="18"/>
        </w:rPr>
        <w:fldChar w:fldCharType="end"/>
      </w:r>
      <w:bookmarkEnd w:id="2"/>
    </w:p>
    <w:p w14:paraId="610220ED" w14:textId="766F9708" w:rsidR="00C65CF1" w:rsidRDefault="00C65CF1" w:rsidP="00AF0A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s>
        <w:spacing w:after="0" w:line="240" w:lineRule="auto"/>
        <w:rPr>
          <w:rFonts w:cs="Segoe UI"/>
          <w:b/>
          <w:sz w:val="18"/>
        </w:rPr>
      </w:pPr>
      <w:r>
        <w:rPr>
          <w:rFonts w:cs="Segoe UI"/>
          <w:b/>
          <w:sz w:val="18"/>
        </w:rPr>
        <w:t>Coordinator</w:t>
      </w:r>
      <w:r w:rsidR="00AF0A6D">
        <w:rPr>
          <w:rFonts w:cs="Segoe UI"/>
          <w:b/>
          <w:sz w:val="18"/>
        </w:rPr>
        <w:t xml:space="preserve"> </w:t>
      </w:r>
      <w:r>
        <w:rPr>
          <w:rFonts w:cs="Segoe UI"/>
          <w:b/>
          <w:sz w:val="18"/>
        </w:rPr>
        <w:t>Office Address:</w:t>
      </w:r>
      <w:r w:rsidR="00C12309">
        <w:rPr>
          <w:rFonts w:cs="Segoe UI"/>
          <w:b/>
          <w:sz w:val="18"/>
        </w:rPr>
        <w:tab/>
      </w:r>
      <w:r w:rsidR="003D11E7">
        <w:rPr>
          <w:rFonts w:cs="Segoe UI"/>
          <w:b/>
          <w:sz w:val="18"/>
        </w:rPr>
        <w:fldChar w:fldCharType="begin">
          <w:ffData>
            <w:name w:val="Address"/>
            <w:enabled/>
            <w:calcOnExit w:val="0"/>
            <w:statusText w:type="text" w:val="Please enter coordinator's office address"/>
            <w:textInput/>
          </w:ffData>
        </w:fldChar>
      </w:r>
      <w:bookmarkStart w:id="3" w:name="Address"/>
      <w:r w:rsidR="003D11E7">
        <w:rPr>
          <w:rFonts w:cs="Segoe UI"/>
          <w:b/>
          <w:sz w:val="18"/>
        </w:rPr>
        <w:instrText xml:space="preserve"> FORMTEXT </w:instrText>
      </w:r>
      <w:r w:rsidR="003D11E7">
        <w:rPr>
          <w:rFonts w:cs="Segoe UI"/>
          <w:b/>
          <w:sz w:val="18"/>
        </w:rPr>
      </w:r>
      <w:r w:rsidR="003D11E7">
        <w:rPr>
          <w:rFonts w:cs="Segoe UI"/>
          <w:b/>
          <w:sz w:val="18"/>
        </w:rPr>
        <w:fldChar w:fldCharType="separate"/>
      </w:r>
      <w:r w:rsidR="003D11E7">
        <w:rPr>
          <w:rFonts w:cs="Segoe UI"/>
          <w:b/>
          <w:noProof/>
          <w:sz w:val="18"/>
        </w:rPr>
        <w:t> </w:t>
      </w:r>
      <w:r w:rsidR="003D11E7">
        <w:rPr>
          <w:rFonts w:cs="Segoe UI"/>
          <w:b/>
          <w:noProof/>
          <w:sz w:val="18"/>
        </w:rPr>
        <w:t> </w:t>
      </w:r>
      <w:r w:rsidR="003D11E7">
        <w:rPr>
          <w:rFonts w:cs="Segoe UI"/>
          <w:b/>
          <w:noProof/>
          <w:sz w:val="18"/>
        </w:rPr>
        <w:t> </w:t>
      </w:r>
      <w:r w:rsidR="003D11E7">
        <w:rPr>
          <w:rFonts w:cs="Segoe UI"/>
          <w:b/>
          <w:noProof/>
          <w:sz w:val="18"/>
        </w:rPr>
        <w:t> </w:t>
      </w:r>
      <w:r w:rsidR="003D11E7">
        <w:rPr>
          <w:rFonts w:cs="Segoe UI"/>
          <w:b/>
          <w:noProof/>
          <w:sz w:val="18"/>
        </w:rPr>
        <w:t> </w:t>
      </w:r>
      <w:r w:rsidR="003D11E7">
        <w:rPr>
          <w:rFonts w:cs="Segoe UI"/>
          <w:b/>
          <w:sz w:val="18"/>
        </w:rPr>
        <w:fldChar w:fldCharType="end"/>
      </w:r>
      <w:bookmarkEnd w:id="3"/>
    </w:p>
    <w:p w14:paraId="29B61803" w14:textId="43A05F7D" w:rsidR="00C65CF1" w:rsidRDefault="00C65CF1" w:rsidP="00AF0A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s>
        <w:spacing w:after="0" w:line="240" w:lineRule="auto"/>
        <w:rPr>
          <w:rFonts w:cs="Segoe UI"/>
          <w:b/>
          <w:sz w:val="18"/>
        </w:rPr>
      </w:pPr>
      <w:r>
        <w:rPr>
          <w:rFonts w:cs="Segoe UI"/>
          <w:b/>
          <w:sz w:val="18"/>
        </w:rPr>
        <w:t>Coordinator Phone Number:</w:t>
      </w:r>
      <w:r w:rsidR="00C12309">
        <w:rPr>
          <w:rFonts w:cs="Segoe UI"/>
          <w:b/>
          <w:sz w:val="18"/>
        </w:rPr>
        <w:tab/>
      </w:r>
      <w:r w:rsidR="003D11E7">
        <w:rPr>
          <w:rFonts w:cs="Segoe UI"/>
          <w:b/>
          <w:sz w:val="18"/>
        </w:rPr>
        <w:fldChar w:fldCharType="begin">
          <w:ffData>
            <w:name w:val="Phone"/>
            <w:enabled/>
            <w:calcOnExit w:val="0"/>
            <w:statusText w:type="text" w:val="Please enter coordinator's phone number"/>
            <w:textInput/>
          </w:ffData>
        </w:fldChar>
      </w:r>
      <w:bookmarkStart w:id="4" w:name="Phone"/>
      <w:r w:rsidR="003D11E7">
        <w:rPr>
          <w:rFonts w:cs="Segoe UI"/>
          <w:b/>
          <w:sz w:val="18"/>
        </w:rPr>
        <w:instrText xml:space="preserve"> FORMTEXT </w:instrText>
      </w:r>
      <w:r w:rsidR="003D11E7">
        <w:rPr>
          <w:rFonts w:cs="Segoe UI"/>
          <w:b/>
          <w:sz w:val="18"/>
        </w:rPr>
      </w:r>
      <w:r w:rsidR="003D11E7">
        <w:rPr>
          <w:rFonts w:cs="Segoe UI"/>
          <w:b/>
          <w:sz w:val="18"/>
        </w:rPr>
        <w:fldChar w:fldCharType="separate"/>
      </w:r>
      <w:r w:rsidR="003D11E7">
        <w:rPr>
          <w:rFonts w:cs="Segoe UI"/>
          <w:b/>
          <w:noProof/>
          <w:sz w:val="18"/>
        </w:rPr>
        <w:t> </w:t>
      </w:r>
      <w:r w:rsidR="003D11E7">
        <w:rPr>
          <w:rFonts w:cs="Segoe UI"/>
          <w:b/>
          <w:noProof/>
          <w:sz w:val="18"/>
        </w:rPr>
        <w:t> </w:t>
      </w:r>
      <w:r w:rsidR="003D11E7">
        <w:rPr>
          <w:rFonts w:cs="Segoe UI"/>
          <w:b/>
          <w:noProof/>
          <w:sz w:val="18"/>
        </w:rPr>
        <w:t> </w:t>
      </w:r>
      <w:r w:rsidR="003D11E7">
        <w:rPr>
          <w:rFonts w:cs="Segoe UI"/>
          <w:b/>
          <w:noProof/>
          <w:sz w:val="18"/>
        </w:rPr>
        <w:t> </w:t>
      </w:r>
      <w:r w:rsidR="003D11E7">
        <w:rPr>
          <w:rFonts w:cs="Segoe UI"/>
          <w:b/>
          <w:noProof/>
          <w:sz w:val="18"/>
        </w:rPr>
        <w:t> </w:t>
      </w:r>
      <w:r w:rsidR="003D11E7">
        <w:rPr>
          <w:rFonts w:cs="Segoe UI"/>
          <w:b/>
          <w:sz w:val="18"/>
        </w:rPr>
        <w:fldChar w:fldCharType="end"/>
      </w:r>
      <w:bookmarkEnd w:id="4"/>
    </w:p>
    <w:p w14:paraId="7FFB1042" w14:textId="4D906241" w:rsidR="00C65CF1" w:rsidRDefault="00C65CF1" w:rsidP="00AF0A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s>
        <w:spacing w:after="0" w:line="240" w:lineRule="auto"/>
        <w:rPr>
          <w:rFonts w:cs="Segoe UI"/>
          <w:b/>
          <w:sz w:val="18"/>
        </w:rPr>
      </w:pPr>
      <w:r>
        <w:rPr>
          <w:rFonts w:cs="Segoe UI"/>
          <w:b/>
          <w:sz w:val="18"/>
        </w:rPr>
        <w:t>Coordinator</w:t>
      </w:r>
      <w:r w:rsidR="002B0081">
        <w:rPr>
          <w:rFonts w:cs="Segoe UI"/>
          <w:b/>
          <w:sz w:val="18"/>
        </w:rPr>
        <w:t xml:space="preserve"> </w:t>
      </w:r>
      <w:r>
        <w:rPr>
          <w:rFonts w:cs="Segoe UI"/>
          <w:b/>
          <w:sz w:val="18"/>
        </w:rPr>
        <w:t>Email Address:</w:t>
      </w:r>
      <w:r w:rsidR="00C12309">
        <w:rPr>
          <w:rFonts w:cs="Segoe UI"/>
          <w:b/>
          <w:sz w:val="18"/>
        </w:rPr>
        <w:tab/>
      </w:r>
      <w:r w:rsidR="003D11E7">
        <w:rPr>
          <w:rFonts w:cs="Segoe UI"/>
          <w:b/>
          <w:sz w:val="18"/>
        </w:rPr>
        <w:fldChar w:fldCharType="begin">
          <w:ffData>
            <w:name w:val="Email"/>
            <w:enabled/>
            <w:calcOnExit w:val="0"/>
            <w:statusText w:type="text" w:val="Please enter coordinator's email address"/>
            <w:textInput/>
          </w:ffData>
        </w:fldChar>
      </w:r>
      <w:bookmarkStart w:id="5" w:name="Email"/>
      <w:r w:rsidR="003D11E7">
        <w:rPr>
          <w:rFonts w:cs="Segoe UI"/>
          <w:b/>
          <w:sz w:val="18"/>
        </w:rPr>
        <w:instrText xml:space="preserve"> FORMTEXT </w:instrText>
      </w:r>
      <w:r w:rsidR="003D11E7">
        <w:rPr>
          <w:rFonts w:cs="Segoe UI"/>
          <w:b/>
          <w:sz w:val="18"/>
        </w:rPr>
      </w:r>
      <w:r w:rsidR="003D11E7">
        <w:rPr>
          <w:rFonts w:cs="Segoe UI"/>
          <w:b/>
          <w:sz w:val="18"/>
        </w:rPr>
        <w:fldChar w:fldCharType="separate"/>
      </w:r>
      <w:r w:rsidR="003D11E7">
        <w:rPr>
          <w:rFonts w:cs="Segoe UI"/>
          <w:b/>
          <w:noProof/>
          <w:sz w:val="18"/>
        </w:rPr>
        <w:t> </w:t>
      </w:r>
      <w:r w:rsidR="003D11E7">
        <w:rPr>
          <w:rFonts w:cs="Segoe UI"/>
          <w:b/>
          <w:noProof/>
          <w:sz w:val="18"/>
        </w:rPr>
        <w:t> </w:t>
      </w:r>
      <w:r w:rsidR="003D11E7">
        <w:rPr>
          <w:rFonts w:cs="Segoe UI"/>
          <w:b/>
          <w:noProof/>
          <w:sz w:val="18"/>
        </w:rPr>
        <w:t> </w:t>
      </w:r>
      <w:r w:rsidR="003D11E7">
        <w:rPr>
          <w:rFonts w:cs="Segoe UI"/>
          <w:b/>
          <w:noProof/>
          <w:sz w:val="18"/>
        </w:rPr>
        <w:t> </w:t>
      </w:r>
      <w:r w:rsidR="003D11E7">
        <w:rPr>
          <w:rFonts w:cs="Segoe UI"/>
          <w:b/>
          <w:noProof/>
          <w:sz w:val="18"/>
        </w:rPr>
        <w:t> </w:t>
      </w:r>
      <w:r w:rsidR="003D11E7">
        <w:rPr>
          <w:rFonts w:cs="Segoe UI"/>
          <w:b/>
          <w:sz w:val="18"/>
        </w:rPr>
        <w:fldChar w:fldCharType="end"/>
      </w:r>
      <w:bookmarkEnd w:id="5"/>
    </w:p>
    <w:p w14:paraId="5DABB7D9" w14:textId="5355A50F" w:rsidR="00C65CF1" w:rsidRDefault="00C65CF1" w:rsidP="00AF0A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s>
        <w:spacing w:after="0" w:line="240" w:lineRule="auto"/>
        <w:rPr>
          <w:rFonts w:cs="Segoe UI"/>
          <w:b/>
          <w:sz w:val="18"/>
        </w:rPr>
      </w:pPr>
      <w:r>
        <w:rPr>
          <w:rFonts w:cs="Segoe UI"/>
          <w:b/>
          <w:sz w:val="18"/>
        </w:rPr>
        <w:t>Coordinator Signature:</w:t>
      </w:r>
      <w:r w:rsidR="00C12309">
        <w:rPr>
          <w:rFonts w:cs="Segoe UI"/>
          <w:b/>
          <w:sz w:val="18"/>
        </w:rPr>
        <w:tab/>
      </w:r>
      <w:r w:rsidR="001B401C">
        <w:rPr>
          <w:rFonts w:cs="Segoe UI"/>
          <w:b/>
          <w:sz w:val="18"/>
        </w:rPr>
        <w:fldChar w:fldCharType="begin">
          <w:ffData>
            <w:name w:val="Signature"/>
            <w:enabled/>
            <w:calcOnExit w:val="0"/>
            <w:statusText w:type="text" w:val="Please sign here"/>
            <w:textInput/>
          </w:ffData>
        </w:fldChar>
      </w:r>
      <w:bookmarkStart w:id="6" w:name="Signature"/>
      <w:r w:rsidR="001B401C">
        <w:rPr>
          <w:rFonts w:cs="Segoe UI"/>
          <w:b/>
          <w:sz w:val="18"/>
        </w:rPr>
        <w:instrText xml:space="preserve"> FORMTEXT </w:instrText>
      </w:r>
      <w:r w:rsidR="001B401C">
        <w:rPr>
          <w:rFonts w:cs="Segoe UI"/>
          <w:b/>
          <w:sz w:val="18"/>
        </w:rPr>
      </w:r>
      <w:r w:rsidR="001B401C">
        <w:rPr>
          <w:rFonts w:cs="Segoe UI"/>
          <w:b/>
          <w:sz w:val="18"/>
        </w:rPr>
        <w:fldChar w:fldCharType="separate"/>
      </w:r>
      <w:r w:rsidR="001B401C">
        <w:rPr>
          <w:rFonts w:cs="Segoe UI"/>
          <w:b/>
          <w:noProof/>
          <w:sz w:val="18"/>
        </w:rPr>
        <w:t> </w:t>
      </w:r>
      <w:r w:rsidR="001B401C">
        <w:rPr>
          <w:rFonts w:cs="Segoe UI"/>
          <w:b/>
          <w:noProof/>
          <w:sz w:val="18"/>
        </w:rPr>
        <w:t> </w:t>
      </w:r>
      <w:r w:rsidR="001B401C">
        <w:rPr>
          <w:rFonts w:cs="Segoe UI"/>
          <w:b/>
          <w:noProof/>
          <w:sz w:val="18"/>
        </w:rPr>
        <w:t> </w:t>
      </w:r>
      <w:r w:rsidR="001B401C">
        <w:rPr>
          <w:rFonts w:cs="Segoe UI"/>
          <w:b/>
          <w:noProof/>
          <w:sz w:val="18"/>
        </w:rPr>
        <w:t> </w:t>
      </w:r>
      <w:r w:rsidR="001B401C">
        <w:rPr>
          <w:rFonts w:cs="Segoe UI"/>
          <w:b/>
          <w:noProof/>
          <w:sz w:val="18"/>
        </w:rPr>
        <w:t> </w:t>
      </w:r>
      <w:r w:rsidR="001B401C">
        <w:rPr>
          <w:rFonts w:cs="Segoe UI"/>
          <w:b/>
          <w:sz w:val="18"/>
        </w:rPr>
        <w:fldChar w:fldCharType="end"/>
      </w:r>
      <w:bookmarkEnd w:id="6"/>
    </w:p>
    <w:p w14:paraId="1FB8F40C" w14:textId="54EF10F2" w:rsidR="00C65CF1" w:rsidRDefault="00C65CF1" w:rsidP="00AF0A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s>
        <w:spacing w:after="0" w:line="240" w:lineRule="auto"/>
        <w:rPr>
          <w:rFonts w:cs="Segoe UI"/>
          <w:b/>
          <w:sz w:val="18"/>
        </w:rPr>
      </w:pPr>
      <w:r>
        <w:rPr>
          <w:rFonts w:cs="Segoe UI"/>
          <w:b/>
          <w:sz w:val="18"/>
        </w:rPr>
        <w:t>Date of Signature:</w:t>
      </w:r>
      <w:r w:rsidR="00C12309">
        <w:rPr>
          <w:rFonts w:cs="Segoe UI"/>
          <w:b/>
          <w:sz w:val="18"/>
        </w:rPr>
        <w:tab/>
      </w:r>
      <w:r w:rsidR="001B401C">
        <w:rPr>
          <w:rFonts w:cs="Segoe UI"/>
          <w:b/>
          <w:sz w:val="18"/>
        </w:rPr>
        <w:fldChar w:fldCharType="begin">
          <w:ffData>
            <w:name w:val="SignatureDate"/>
            <w:enabled/>
            <w:calcOnExit w:val="0"/>
            <w:statusText w:type="text" w:val="Please enter the date your are completing and signing this form"/>
            <w:textInput>
              <w:type w:val="date"/>
            </w:textInput>
          </w:ffData>
        </w:fldChar>
      </w:r>
      <w:bookmarkStart w:id="7" w:name="SignatureDate"/>
      <w:r w:rsidR="001B401C">
        <w:rPr>
          <w:rFonts w:cs="Segoe UI"/>
          <w:b/>
          <w:sz w:val="18"/>
        </w:rPr>
        <w:instrText xml:space="preserve"> FORMTEXT </w:instrText>
      </w:r>
      <w:r w:rsidR="001B401C">
        <w:rPr>
          <w:rFonts w:cs="Segoe UI"/>
          <w:b/>
          <w:sz w:val="18"/>
        </w:rPr>
      </w:r>
      <w:r w:rsidR="001B401C">
        <w:rPr>
          <w:rFonts w:cs="Segoe UI"/>
          <w:b/>
          <w:sz w:val="18"/>
        </w:rPr>
        <w:fldChar w:fldCharType="separate"/>
      </w:r>
      <w:r w:rsidR="001B401C">
        <w:rPr>
          <w:rFonts w:cs="Segoe UI"/>
          <w:b/>
          <w:noProof/>
          <w:sz w:val="18"/>
        </w:rPr>
        <w:t> </w:t>
      </w:r>
      <w:r w:rsidR="001B401C">
        <w:rPr>
          <w:rFonts w:cs="Segoe UI"/>
          <w:b/>
          <w:noProof/>
          <w:sz w:val="18"/>
        </w:rPr>
        <w:t> </w:t>
      </w:r>
      <w:r w:rsidR="001B401C">
        <w:rPr>
          <w:rFonts w:cs="Segoe UI"/>
          <w:b/>
          <w:noProof/>
          <w:sz w:val="18"/>
        </w:rPr>
        <w:t> </w:t>
      </w:r>
      <w:r w:rsidR="001B401C">
        <w:rPr>
          <w:rFonts w:cs="Segoe UI"/>
          <w:b/>
          <w:noProof/>
          <w:sz w:val="18"/>
        </w:rPr>
        <w:t> </w:t>
      </w:r>
      <w:r w:rsidR="001B401C">
        <w:rPr>
          <w:rFonts w:cs="Segoe UI"/>
          <w:b/>
          <w:noProof/>
          <w:sz w:val="18"/>
        </w:rPr>
        <w:t> </w:t>
      </w:r>
      <w:r w:rsidR="001B401C">
        <w:rPr>
          <w:rFonts w:cs="Segoe UI"/>
          <w:b/>
          <w:sz w:val="18"/>
        </w:rPr>
        <w:fldChar w:fldCharType="end"/>
      </w:r>
      <w:bookmarkEnd w:id="7"/>
    </w:p>
    <w:p w14:paraId="03080A7C" w14:textId="24CB4A87" w:rsidR="002F2896" w:rsidRDefault="002F2896" w:rsidP="00B73694">
      <w:pPr>
        <w:spacing w:after="0" w:line="240" w:lineRule="auto"/>
        <w:rPr>
          <w:rFonts w:cs="Segoe UI"/>
          <w:b/>
        </w:rPr>
      </w:pPr>
    </w:p>
    <w:p w14:paraId="25F6E547" w14:textId="44EF6B90" w:rsidR="008307FA" w:rsidRPr="00D2311F" w:rsidRDefault="00D2311F" w:rsidP="00B73694">
      <w:pPr>
        <w:spacing w:after="0" w:line="240" w:lineRule="auto"/>
        <w:rPr>
          <w:rFonts w:cs="Segoe UI"/>
          <w:b/>
        </w:rPr>
      </w:pPr>
      <w:r>
        <w:rPr>
          <w:rFonts w:cs="Segoe UI"/>
        </w:rPr>
        <w:t xml:space="preserve">Have you </w:t>
      </w:r>
      <w:r w:rsidR="008307FA" w:rsidRPr="00D2311F">
        <w:rPr>
          <w:rFonts w:cs="Segoe UI"/>
        </w:rPr>
        <w:t xml:space="preserve">confirmed that OSPI’s </w:t>
      </w:r>
      <w:hyperlink r:id="rId14" w:history="1">
        <w:r w:rsidR="008307FA" w:rsidRPr="00D2311F">
          <w:rPr>
            <w:rStyle w:val="Hyperlink"/>
            <w:rFonts w:cs="Segoe UI"/>
          </w:rPr>
          <w:t>Compliance Coordinator List</w:t>
        </w:r>
      </w:hyperlink>
      <w:r w:rsidR="008307FA" w:rsidRPr="00D2311F">
        <w:rPr>
          <w:rFonts w:cs="Segoe UI"/>
        </w:rPr>
        <w:t xml:space="preserve"> </w:t>
      </w:r>
      <w:r w:rsidR="000F2A64" w:rsidRPr="00D2311F">
        <w:rPr>
          <w:rFonts w:cs="Segoe UI"/>
        </w:rPr>
        <w:t xml:space="preserve">includes </w:t>
      </w:r>
      <w:r>
        <w:rPr>
          <w:rFonts w:cs="Segoe UI"/>
        </w:rPr>
        <w:t xml:space="preserve">the </w:t>
      </w:r>
      <w:r w:rsidR="000F2A64" w:rsidRPr="00D2311F">
        <w:rPr>
          <w:rFonts w:cs="Segoe UI"/>
        </w:rPr>
        <w:t>current name</w:t>
      </w:r>
      <w:r>
        <w:rPr>
          <w:rFonts w:cs="Segoe UI"/>
        </w:rPr>
        <w:t>s</w:t>
      </w:r>
      <w:r w:rsidR="000F2A64" w:rsidRPr="00D2311F">
        <w:rPr>
          <w:rFonts w:cs="Segoe UI"/>
        </w:rPr>
        <w:t xml:space="preserve"> and contact information for </w:t>
      </w:r>
      <w:r>
        <w:rPr>
          <w:rFonts w:cs="Segoe UI"/>
        </w:rPr>
        <w:t>y</w:t>
      </w:r>
      <w:r w:rsidR="008307FA" w:rsidRPr="00D2311F">
        <w:rPr>
          <w:rFonts w:cs="Segoe UI"/>
        </w:rPr>
        <w:t xml:space="preserve">our LEA’s current </w:t>
      </w:r>
      <w:r w:rsidR="000F2A64" w:rsidRPr="00D2311F">
        <w:rPr>
          <w:rFonts w:cs="Segoe UI"/>
        </w:rPr>
        <w:t>Civil Rights Compliance Coordinator, Section 504 Coordinator, and Title IX Officer</w:t>
      </w:r>
      <w:r w:rsidR="002756F8">
        <w:rPr>
          <w:rFonts w:cs="Segoe UI"/>
        </w:rPr>
        <w:t>?</w:t>
      </w:r>
      <w:r w:rsidR="002B0081">
        <w:rPr>
          <w:rFonts w:cs="Segoe UI"/>
        </w:rPr>
        <w:t xml:space="preserve"> </w:t>
      </w:r>
      <w:r w:rsidR="002B0081" w:rsidRPr="00BA55B5">
        <w:rPr>
          <w:rFonts w:cs="Segoe UI"/>
          <w:b/>
        </w:rPr>
        <w:t>Yes</w:t>
      </w:r>
      <w:r w:rsidR="000F2A64">
        <w:rPr>
          <w:rFonts w:cs="Segoe UI"/>
          <w:b/>
        </w:rPr>
        <w:t xml:space="preserve"> </w:t>
      </w:r>
      <w:r w:rsidR="00BA55B5">
        <w:rPr>
          <w:rFonts w:cs="Segoe UI"/>
        </w:rPr>
        <w:fldChar w:fldCharType="begin">
          <w:ffData>
            <w:name w:val="ListUpdated"/>
            <w:enabled/>
            <w:calcOnExit w:val="0"/>
            <w:statusText w:type="text" w:val="Yes, OSPI's coordinator List includes the current names and contact information for this LEA's Compliance Coordinators"/>
            <w:checkBox>
              <w:sizeAuto/>
              <w:default w:val="0"/>
              <w:checked w:val="0"/>
            </w:checkBox>
          </w:ffData>
        </w:fldChar>
      </w:r>
      <w:bookmarkStart w:id="8" w:name="ListUpdated"/>
      <w:r w:rsidR="00BA55B5">
        <w:rPr>
          <w:rFonts w:cs="Segoe UI"/>
        </w:rPr>
        <w:instrText xml:space="preserve"> FORMCHECKBOX </w:instrText>
      </w:r>
      <w:r w:rsidR="00E331DE">
        <w:rPr>
          <w:rFonts w:cs="Segoe UI"/>
        </w:rPr>
      </w:r>
      <w:r w:rsidR="00736009">
        <w:rPr>
          <w:rFonts w:cs="Segoe UI"/>
        </w:rPr>
        <w:fldChar w:fldCharType="separate"/>
      </w:r>
      <w:r w:rsidR="00BA55B5">
        <w:rPr>
          <w:rFonts w:cs="Segoe UI"/>
        </w:rPr>
        <w:fldChar w:fldCharType="end"/>
      </w:r>
      <w:bookmarkEnd w:id="8"/>
      <w:r w:rsidR="00BA55B5">
        <w:rPr>
          <w:rFonts w:cs="Segoe UI"/>
        </w:rPr>
        <w:tab/>
      </w:r>
      <w:r w:rsidR="002B0081" w:rsidRPr="00BA55B5">
        <w:rPr>
          <w:rFonts w:cs="Segoe UI"/>
          <w:b/>
        </w:rPr>
        <w:t>No</w:t>
      </w:r>
      <w:r w:rsidR="002B0081">
        <w:rPr>
          <w:rFonts w:cs="Segoe UI"/>
        </w:rPr>
        <w:t xml:space="preserve"> </w:t>
      </w:r>
      <w:r w:rsidR="00BA55B5">
        <w:rPr>
          <w:rFonts w:cs="Segoe UI"/>
        </w:rPr>
        <w:fldChar w:fldCharType="begin">
          <w:ffData>
            <w:name w:val="ListNotUpdated"/>
            <w:enabled/>
            <w:calcOnExit w:val="0"/>
            <w:statusText w:type="text" w:val="No, OSPI's coordinator List doesn't include current names and contact information for this LEA's Compliance Coordinators"/>
            <w:checkBox>
              <w:sizeAuto/>
              <w:default w:val="0"/>
            </w:checkBox>
          </w:ffData>
        </w:fldChar>
      </w:r>
      <w:bookmarkStart w:id="9" w:name="ListNotUpdated"/>
      <w:r w:rsidR="00BA55B5">
        <w:rPr>
          <w:rFonts w:cs="Segoe UI"/>
        </w:rPr>
        <w:instrText xml:space="preserve"> FORMCHECKBOX </w:instrText>
      </w:r>
      <w:r w:rsidR="00736009">
        <w:rPr>
          <w:rFonts w:cs="Segoe UI"/>
        </w:rPr>
      </w:r>
      <w:r w:rsidR="00736009">
        <w:rPr>
          <w:rFonts w:cs="Segoe UI"/>
        </w:rPr>
        <w:fldChar w:fldCharType="separate"/>
      </w:r>
      <w:r w:rsidR="00BA55B5">
        <w:rPr>
          <w:rFonts w:cs="Segoe UI"/>
        </w:rPr>
        <w:fldChar w:fldCharType="end"/>
      </w:r>
      <w:bookmarkEnd w:id="9"/>
    </w:p>
    <w:p w14:paraId="66CEAD36" w14:textId="77777777" w:rsidR="00D2311F" w:rsidRDefault="00D2311F" w:rsidP="00B73694">
      <w:pPr>
        <w:spacing w:after="0" w:line="240" w:lineRule="auto"/>
        <w:rPr>
          <w:rFonts w:cs="Segoe UI"/>
          <w:b/>
          <w:highlight w:val="yellow"/>
        </w:rPr>
      </w:pPr>
    </w:p>
    <w:p w14:paraId="32EFB01F" w14:textId="00650660" w:rsidR="00BA55B5" w:rsidRPr="00D2311F" w:rsidRDefault="00D2311F" w:rsidP="00BA55B5">
      <w:pPr>
        <w:spacing w:after="0" w:line="240" w:lineRule="auto"/>
        <w:rPr>
          <w:rFonts w:cs="Segoe UI"/>
          <w:b/>
        </w:rPr>
      </w:pPr>
      <w:r w:rsidRPr="002756F8">
        <w:rPr>
          <w:rFonts w:cs="Segoe UI"/>
        </w:rPr>
        <w:t xml:space="preserve">Have you confirmed that </w:t>
      </w:r>
      <w:r w:rsidR="00F04EEF" w:rsidRPr="002756F8">
        <w:rPr>
          <w:rFonts w:cs="Segoe UI"/>
        </w:rPr>
        <w:t>your LEA’s nondiscrimination statement</w:t>
      </w:r>
      <w:r w:rsidRPr="002756F8">
        <w:rPr>
          <w:rFonts w:cs="Segoe UI"/>
        </w:rPr>
        <w:t xml:space="preserve"> </w:t>
      </w:r>
      <w:r w:rsidR="002756F8" w:rsidRPr="002756F8">
        <w:rPr>
          <w:rFonts w:cs="Segoe UI"/>
        </w:rPr>
        <w:t xml:space="preserve">accurately identifies your LEA’s current Civil Rights Compliance Coordinator, Section 504 Coordinator, and Title IX Officer? </w:t>
      </w:r>
      <w:r w:rsidR="002B0081" w:rsidRPr="00BA55B5">
        <w:rPr>
          <w:rFonts w:cs="Segoe UI"/>
          <w:b/>
        </w:rPr>
        <w:t>Yes</w:t>
      </w:r>
      <w:r w:rsidR="002B0081">
        <w:rPr>
          <w:rFonts w:cs="Segoe UI"/>
        </w:rPr>
        <w:t xml:space="preserve"> </w:t>
      </w:r>
      <w:r w:rsidR="00BA55B5">
        <w:rPr>
          <w:rFonts w:cs="Segoe UI"/>
        </w:rPr>
        <w:fldChar w:fldCharType="begin">
          <w:ffData>
            <w:name w:val="NDSCurrent"/>
            <w:enabled/>
            <w:calcOnExit w:val="0"/>
            <w:statusText w:type="text" w:val="Yes, this LEA's nondiscrimination statement identifies the current compliance coordinators"/>
            <w:checkBox>
              <w:sizeAuto/>
              <w:default w:val="0"/>
            </w:checkBox>
          </w:ffData>
        </w:fldChar>
      </w:r>
      <w:bookmarkStart w:id="10" w:name="NDSCurrent"/>
      <w:r w:rsidR="00BA55B5">
        <w:rPr>
          <w:rFonts w:cs="Segoe UI"/>
        </w:rPr>
        <w:instrText xml:space="preserve"> FORMCHECKBOX </w:instrText>
      </w:r>
      <w:r w:rsidR="00736009">
        <w:rPr>
          <w:rFonts w:cs="Segoe UI"/>
        </w:rPr>
      </w:r>
      <w:r w:rsidR="00736009">
        <w:rPr>
          <w:rFonts w:cs="Segoe UI"/>
        </w:rPr>
        <w:fldChar w:fldCharType="separate"/>
      </w:r>
      <w:r w:rsidR="00BA55B5">
        <w:rPr>
          <w:rFonts w:cs="Segoe UI"/>
        </w:rPr>
        <w:fldChar w:fldCharType="end"/>
      </w:r>
      <w:bookmarkEnd w:id="10"/>
      <w:r w:rsidR="002B0081">
        <w:rPr>
          <w:rFonts w:cs="Segoe UI"/>
        </w:rPr>
        <w:t xml:space="preserve"> </w:t>
      </w:r>
      <w:r w:rsidR="002B0081" w:rsidRPr="00BA55B5">
        <w:rPr>
          <w:rFonts w:cs="Segoe UI"/>
          <w:b/>
        </w:rPr>
        <w:t>No</w:t>
      </w:r>
      <w:r w:rsidR="002B0081">
        <w:rPr>
          <w:rFonts w:cs="Segoe UI"/>
        </w:rPr>
        <w:t xml:space="preserve"> </w:t>
      </w:r>
      <w:r w:rsidR="00BA55B5">
        <w:rPr>
          <w:rFonts w:cs="Segoe UI"/>
        </w:rPr>
        <w:fldChar w:fldCharType="begin">
          <w:ffData>
            <w:name w:val="NDSNotCurrent"/>
            <w:enabled/>
            <w:calcOnExit w:val="0"/>
            <w:statusText w:type="text" w:val="No, this LEA's nondiscrimination statement doesn't identify the current compliance coordinators"/>
            <w:checkBox>
              <w:sizeAuto/>
              <w:default w:val="0"/>
            </w:checkBox>
          </w:ffData>
        </w:fldChar>
      </w:r>
      <w:bookmarkStart w:id="11" w:name="NDSNotCurrent"/>
      <w:r w:rsidR="00BA55B5">
        <w:rPr>
          <w:rFonts w:cs="Segoe UI"/>
        </w:rPr>
        <w:instrText xml:space="preserve"> FORMCHECKBOX </w:instrText>
      </w:r>
      <w:r w:rsidR="00736009">
        <w:rPr>
          <w:rFonts w:cs="Segoe UI"/>
        </w:rPr>
      </w:r>
      <w:r w:rsidR="00736009">
        <w:rPr>
          <w:rFonts w:cs="Segoe UI"/>
        </w:rPr>
        <w:fldChar w:fldCharType="separate"/>
      </w:r>
      <w:r w:rsidR="00BA55B5">
        <w:rPr>
          <w:rFonts w:cs="Segoe UI"/>
        </w:rPr>
        <w:fldChar w:fldCharType="end"/>
      </w:r>
      <w:bookmarkEnd w:id="11"/>
    </w:p>
    <w:p w14:paraId="7686F74C" w14:textId="60B24AE2" w:rsidR="00BA55B5" w:rsidRPr="00D2311F" w:rsidRDefault="00BA55B5" w:rsidP="00BA55B5">
      <w:pPr>
        <w:spacing w:after="0" w:line="240" w:lineRule="auto"/>
        <w:rPr>
          <w:rFonts w:cs="Segoe UI"/>
          <w:b/>
        </w:rPr>
      </w:pPr>
    </w:p>
    <w:p w14:paraId="06B2B7E0" w14:textId="0B44926B" w:rsidR="00F04EEF" w:rsidRPr="002756F8" w:rsidRDefault="00F04EEF" w:rsidP="00B73694">
      <w:pPr>
        <w:spacing w:after="0" w:line="240" w:lineRule="auto"/>
        <w:rPr>
          <w:rFonts w:cs="Segoe UI"/>
        </w:rPr>
      </w:pPr>
    </w:p>
    <w:p w14:paraId="1B024D41" w14:textId="665706E5" w:rsidR="00697AC3" w:rsidRPr="002929C4" w:rsidRDefault="00C12309" w:rsidP="003158C2">
      <w:pPr>
        <w:pStyle w:val="Heading2"/>
        <w:rPr>
          <w:i/>
        </w:rPr>
      </w:pPr>
      <w:r>
        <w:t>I</w:t>
      </w:r>
      <w:r w:rsidR="000A6D9A" w:rsidRPr="000A6D9A">
        <w:t xml:space="preserve">dentify </w:t>
      </w:r>
      <w:r w:rsidR="00D5289D">
        <w:t xml:space="preserve">how </w:t>
      </w:r>
      <w:r w:rsidR="000A6D9A" w:rsidRPr="000A6D9A">
        <w:t xml:space="preserve">you </w:t>
      </w:r>
      <w:r w:rsidR="00D5289D">
        <w:t xml:space="preserve">have ensured that you are prepared to execute </w:t>
      </w:r>
      <w:r w:rsidR="00302CA1">
        <w:t xml:space="preserve">each of the duties of your </w:t>
      </w:r>
      <w:r w:rsidR="00D5289D">
        <w:t>role</w:t>
      </w:r>
      <w:r w:rsidR="002502DC">
        <w:t>:</w:t>
      </w:r>
    </w:p>
    <w:p w14:paraId="6B13940A" w14:textId="23D33A20" w:rsidR="00B73694" w:rsidRPr="008D0B58" w:rsidRDefault="00B73694" w:rsidP="008D0B58">
      <w:pPr>
        <w:spacing w:after="0" w:line="240" w:lineRule="auto"/>
        <w:rPr>
          <w:rFonts w:cs="Segoe UI"/>
          <w:b/>
          <w:sz w:val="6"/>
          <w:szCs w:val="14"/>
        </w:rPr>
      </w:pPr>
    </w:p>
    <w:p w14:paraId="04F685FF" w14:textId="12F5A7E5" w:rsidR="008364EB" w:rsidRDefault="008364EB" w:rsidP="00B73694">
      <w:pPr>
        <w:spacing w:after="0" w:line="240" w:lineRule="auto"/>
        <w:ind w:left="720"/>
        <w:rPr>
          <w:rFonts w:cs="Segoe UI"/>
          <w:b/>
          <w:sz w:val="18"/>
        </w:rPr>
      </w:pPr>
    </w:p>
    <w:p w14:paraId="7AACA88D" w14:textId="3D9076A8" w:rsidR="00174DFE" w:rsidRPr="000F49D8" w:rsidRDefault="00C12309" w:rsidP="000F49D8">
      <w:pPr>
        <w:spacing w:after="0" w:line="240" w:lineRule="auto"/>
        <w:rPr>
          <w:rFonts w:cs="Segoe UI"/>
          <w:i/>
          <w:sz w:val="18"/>
        </w:rPr>
      </w:pPr>
      <w:r>
        <w:rPr>
          <w:rFonts w:cs="Segoe UI"/>
          <w:b/>
          <w:sz w:val="18"/>
        </w:rPr>
        <w:t>Please i</w:t>
      </w:r>
      <w:r w:rsidR="002D2D01" w:rsidRPr="000F49D8">
        <w:rPr>
          <w:rFonts w:cs="Segoe UI"/>
          <w:b/>
          <w:sz w:val="18"/>
        </w:rPr>
        <w:t xml:space="preserve">dentify </w:t>
      </w:r>
      <w:r w:rsidR="00541CAE" w:rsidRPr="000F49D8">
        <w:rPr>
          <w:rFonts w:cs="Segoe UI"/>
          <w:b/>
          <w:sz w:val="18"/>
        </w:rPr>
        <w:t xml:space="preserve">in-person or online </w:t>
      </w:r>
      <w:r w:rsidR="002D2D01" w:rsidRPr="000F49D8">
        <w:rPr>
          <w:rFonts w:cs="Segoe UI"/>
          <w:b/>
          <w:sz w:val="18"/>
        </w:rPr>
        <w:t>training</w:t>
      </w:r>
      <w:r w:rsidR="00EA140B" w:rsidRPr="000F49D8">
        <w:rPr>
          <w:rFonts w:cs="Segoe UI"/>
          <w:b/>
          <w:sz w:val="18"/>
        </w:rPr>
        <w:t>s</w:t>
      </w:r>
      <w:r w:rsidR="002D2D01" w:rsidRPr="000F49D8">
        <w:rPr>
          <w:rFonts w:cs="Segoe UI"/>
          <w:b/>
          <w:sz w:val="18"/>
        </w:rPr>
        <w:t xml:space="preserve"> </w:t>
      </w:r>
      <w:r w:rsidR="00541CAE" w:rsidRPr="000F49D8">
        <w:rPr>
          <w:rFonts w:cs="Segoe UI"/>
          <w:b/>
          <w:sz w:val="18"/>
        </w:rPr>
        <w:t xml:space="preserve">in which </w:t>
      </w:r>
      <w:r w:rsidR="00EA140B" w:rsidRPr="000F49D8">
        <w:rPr>
          <w:rFonts w:cs="Segoe UI"/>
          <w:b/>
          <w:sz w:val="18"/>
        </w:rPr>
        <w:t>you have participated</w:t>
      </w:r>
      <w:r w:rsidR="004D4E4C">
        <w:rPr>
          <w:rFonts w:cs="Segoe UI"/>
          <w:b/>
          <w:sz w:val="18"/>
        </w:rPr>
        <w:t>;</w:t>
      </w:r>
      <w:r w:rsidR="00541CAE" w:rsidRPr="000F49D8">
        <w:rPr>
          <w:rFonts w:cs="Segoe UI"/>
          <w:b/>
          <w:sz w:val="18"/>
        </w:rPr>
        <w:t xml:space="preserve"> or other resources that you have read, watched, or listened to</w:t>
      </w:r>
      <w:r w:rsidR="000078CB">
        <w:rPr>
          <w:rFonts w:cs="Segoe UI"/>
          <w:b/>
          <w:sz w:val="18"/>
        </w:rPr>
        <w:t>;</w:t>
      </w:r>
      <w:r w:rsidR="00EA140B" w:rsidRPr="000F49D8">
        <w:rPr>
          <w:rFonts w:cs="Segoe UI"/>
          <w:b/>
          <w:sz w:val="18"/>
        </w:rPr>
        <w:t xml:space="preserve"> that covered one or more of the topics in which a civil rights compliance coordinator </w:t>
      </w:r>
      <w:r w:rsidR="00174DFE" w:rsidRPr="000F49D8">
        <w:rPr>
          <w:rFonts w:cs="Segoe UI"/>
          <w:b/>
          <w:sz w:val="18"/>
        </w:rPr>
        <w:t>must be familiar to execute the duties of the coordinator role.</w:t>
      </w:r>
    </w:p>
    <w:p w14:paraId="23ADCE53" w14:textId="77777777" w:rsidR="00174DFE" w:rsidRPr="00174DFE" w:rsidRDefault="00174DFE" w:rsidP="00174DFE">
      <w:pPr>
        <w:pStyle w:val="ListParagraph"/>
        <w:spacing w:after="0" w:line="240" w:lineRule="auto"/>
        <w:rPr>
          <w:rFonts w:cs="Segoe UI"/>
          <w:i/>
          <w:sz w:val="18"/>
        </w:rPr>
      </w:pPr>
    </w:p>
    <w:p w14:paraId="25BB49E2" w14:textId="6017D2D2" w:rsidR="00174DFE" w:rsidRPr="00174DFE" w:rsidRDefault="0078002A" w:rsidP="000F49D8">
      <w:pPr>
        <w:pStyle w:val="ListParagraph"/>
        <w:spacing w:after="0" w:line="240" w:lineRule="auto"/>
        <w:ind w:left="0"/>
        <w:rPr>
          <w:rFonts w:cs="Segoe UI"/>
          <w:i/>
          <w:sz w:val="18"/>
        </w:rPr>
      </w:pPr>
      <w:r>
        <w:rPr>
          <w:rFonts w:cs="Segoe UI"/>
          <w:i/>
          <w:sz w:val="18"/>
        </w:rPr>
        <w:t>OSPI lists e</w:t>
      </w:r>
      <w:r w:rsidR="00174DFE">
        <w:rPr>
          <w:rFonts w:cs="Segoe UI"/>
          <w:i/>
          <w:sz w:val="18"/>
        </w:rPr>
        <w:t xml:space="preserve">xample publications, webinars, and other </w:t>
      </w:r>
      <w:r>
        <w:rPr>
          <w:rFonts w:cs="Segoe UI"/>
          <w:i/>
          <w:sz w:val="18"/>
        </w:rPr>
        <w:t xml:space="preserve">resources </w:t>
      </w:r>
      <w:r w:rsidR="00174DFE">
        <w:rPr>
          <w:rFonts w:cs="Segoe UI"/>
          <w:i/>
          <w:sz w:val="18"/>
        </w:rPr>
        <w:t xml:space="preserve">by topic in </w:t>
      </w:r>
      <w:r>
        <w:rPr>
          <w:rFonts w:cs="Segoe UI"/>
          <w:i/>
          <w:sz w:val="18"/>
        </w:rPr>
        <w:t>the</w:t>
      </w:r>
      <w:r w:rsidR="00174DFE">
        <w:rPr>
          <w:rFonts w:cs="Segoe UI"/>
          <w:i/>
          <w:sz w:val="18"/>
        </w:rPr>
        <w:t xml:space="preserve"> </w:t>
      </w:r>
      <w:hyperlink w:anchor="TBD" w:history="1">
        <w:r w:rsidR="00174DFE" w:rsidRPr="000F49D8">
          <w:rPr>
            <w:rStyle w:val="Hyperlink"/>
            <w:rFonts w:cs="Segoe UI"/>
            <w:i/>
            <w:sz w:val="18"/>
          </w:rPr>
          <w:t>Self-Guided Learning Resource List for Civil Rights Compliance Coordinators</w:t>
        </w:r>
      </w:hyperlink>
      <w:r w:rsidR="00174DFE">
        <w:rPr>
          <w:rFonts w:cs="Segoe UI"/>
          <w:i/>
          <w:sz w:val="18"/>
        </w:rPr>
        <w:t>.</w:t>
      </w:r>
      <w:r w:rsidR="00174DFE" w:rsidRPr="00174DFE">
        <w:rPr>
          <w:rFonts w:cs="Segoe UI"/>
          <w:i/>
          <w:sz w:val="18"/>
        </w:rPr>
        <w:t xml:space="preserve"> </w:t>
      </w:r>
    </w:p>
    <w:p w14:paraId="7536B2F6" w14:textId="77777777" w:rsidR="003859BA" w:rsidRDefault="003859BA" w:rsidP="002D2D01">
      <w:pPr>
        <w:spacing w:after="0" w:line="240" w:lineRule="auto"/>
        <w:rPr>
          <w:rFonts w:cs="Segoe UI"/>
          <w:b/>
          <w:sz w:val="18"/>
        </w:rPr>
      </w:pPr>
    </w:p>
    <w:tbl>
      <w:tblPr>
        <w:tblStyle w:val="TableGrid"/>
        <w:tblW w:w="5000" w:type="pct"/>
        <w:tblLook w:val="04A0" w:firstRow="1" w:lastRow="0" w:firstColumn="1" w:lastColumn="0" w:noHBand="0" w:noVBand="1"/>
        <w:tblCaption w:val="List of trainings and resources"/>
        <w:tblDescription w:val="Fields for coordinator to identify each relevant training underwent, and relevant publications read, watched, or listened to. The coordinator also identifies the relevant subject matter for each training and publication."/>
      </w:tblPr>
      <w:tblGrid>
        <w:gridCol w:w="4726"/>
        <w:gridCol w:w="6064"/>
      </w:tblGrid>
      <w:tr w:rsidR="003A5001" w14:paraId="191DDD87" w14:textId="77777777" w:rsidTr="008015DA">
        <w:trPr>
          <w:trHeight w:val="432"/>
          <w:tblHeader/>
        </w:trPr>
        <w:tc>
          <w:tcPr>
            <w:tcW w:w="2190" w:type="pct"/>
            <w:vAlign w:val="bottom"/>
          </w:tcPr>
          <w:p w14:paraId="4189F08F" w14:textId="77777777" w:rsidR="00736009" w:rsidRDefault="00736009" w:rsidP="003A5001">
            <w:pPr>
              <w:spacing w:after="0" w:line="240" w:lineRule="auto"/>
              <w:ind w:left="113" w:right="113"/>
              <w:rPr>
                <w:rFonts w:cs="Segoe UI"/>
                <w:b/>
                <w:szCs w:val="20"/>
              </w:rPr>
            </w:pPr>
            <w:r>
              <w:rPr>
                <w:rFonts w:cs="Segoe UI"/>
                <w:b/>
                <w:szCs w:val="20"/>
              </w:rPr>
              <w:t>In-person or online trainings:</w:t>
            </w:r>
          </w:p>
          <w:p w14:paraId="27B970F5" w14:textId="3B4A1323" w:rsidR="003A5001" w:rsidRDefault="00736009" w:rsidP="003A5001">
            <w:pPr>
              <w:spacing w:after="0" w:line="240" w:lineRule="auto"/>
              <w:ind w:left="113" w:right="113"/>
              <w:rPr>
                <w:rFonts w:cs="Segoe UI"/>
                <w:b/>
                <w:szCs w:val="20"/>
              </w:rPr>
            </w:pPr>
            <w:r>
              <w:rPr>
                <w:rFonts w:cs="Segoe UI"/>
                <w:b/>
                <w:szCs w:val="20"/>
              </w:rPr>
              <w:t>Include t</w:t>
            </w:r>
            <w:r w:rsidR="003A5001" w:rsidRPr="003A5001">
              <w:rPr>
                <w:rFonts w:cs="Segoe UI"/>
                <w:b/>
                <w:szCs w:val="20"/>
              </w:rPr>
              <w:t>rainin</w:t>
            </w:r>
            <w:r w:rsidRPr="003A5001">
              <w:rPr>
                <w:rFonts w:cs="Segoe UI"/>
                <w:b/>
                <w:szCs w:val="20"/>
              </w:rPr>
              <w:t>g title, provider, location</w:t>
            </w:r>
            <w:r>
              <w:rPr>
                <w:rFonts w:cs="Segoe UI"/>
                <w:b/>
                <w:szCs w:val="20"/>
              </w:rPr>
              <w:t xml:space="preserve">, &amp; </w:t>
            </w:r>
            <w:r w:rsidRPr="003A5001">
              <w:rPr>
                <w:rFonts w:cs="Segoe UI"/>
                <w:b/>
                <w:szCs w:val="20"/>
              </w:rPr>
              <w:t>date:</w:t>
            </w:r>
          </w:p>
          <w:p w14:paraId="73B5C18F" w14:textId="77777777" w:rsidR="00174DFE" w:rsidRPr="00B941C9" w:rsidRDefault="00174DFE" w:rsidP="003A5001">
            <w:pPr>
              <w:spacing w:after="0" w:line="240" w:lineRule="auto"/>
              <w:ind w:left="113" w:right="113"/>
              <w:rPr>
                <w:rFonts w:cs="Segoe UI"/>
                <w:b/>
                <w:sz w:val="16"/>
                <w:szCs w:val="16"/>
              </w:rPr>
            </w:pPr>
          </w:p>
          <w:p w14:paraId="2D13950C" w14:textId="77777777" w:rsidR="00174DFE" w:rsidRPr="00B941C9" w:rsidRDefault="00174DFE" w:rsidP="003A5001">
            <w:pPr>
              <w:spacing w:after="0" w:line="240" w:lineRule="auto"/>
              <w:ind w:left="113" w:right="113"/>
              <w:rPr>
                <w:rFonts w:cs="Segoe UI"/>
                <w:i/>
                <w:sz w:val="16"/>
                <w:szCs w:val="16"/>
              </w:rPr>
            </w:pPr>
            <w:r w:rsidRPr="00B941C9">
              <w:rPr>
                <w:rFonts w:cs="Segoe UI"/>
                <w:i/>
                <w:sz w:val="16"/>
                <w:szCs w:val="16"/>
              </w:rPr>
              <w:t>-or-</w:t>
            </w:r>
          </w:p>
          <w:p w14:paraId="15C03E4E" w14:textId="77777777" w:rsidR="00174DFE" w:rsidRPr="00B941C9" w:rsidRDefault="00174DFE" w:rsidP="003A5001">
            <w:pPr>
              <w:spacing w:after="0" w:line="240" w:lineRule="auto"/>
              <w:ind w:left="113" w:right="113"/>
              <w:rPr>
                <w:rFonts w:cs="Segoe UI"/>
                <w:b/>
                <w:sz w:val="16"/>
                <w:szCs w:val="16"/>
              </w:rPr>
            </w:pPr>
          </w:p>
          <w:p w14:paraId="16D5CE2E" w14:textId="77777777" w:rsidR="00736009" w:rsidRDefault="00736009" w:rsidP="00736009">
            <w:pPr>
              <w:spacing w:after="0" w:line="240" w:lineRule="auto"/>
              <w:ind w:left="113" w:right="113"/>
              <w:rPr>
                <w:rFonts w:cs="Segoe UI"/>
                <w:b/>
                <w:szCs w:val="20"/>
              </w:rPr>
            </w:pPr>
            <w:r>
              <w:rPr>
                <w:rFonts w:cs="Segoe UI"/>
                <w:b/>
                <w:szCs w:val="20"/>
              </w:rPr>
              <w:t xml:space="preserve">Self-training: </w:t>
            </w:r>
          </w:p>
          <w:p w14:paraId="6E281F2B" w14:textId="4983BDF7" w:rsidR="00174DFE" w:rsidRPr="003A5001" w:rsidRDefault="00736009" w:rsidP="00736009">
            <w:pPr>
              <w:spacing w:after="0" w:line="240" w:lineRule="auto"/>
              <w:ind w:left="113" w:right="113"/>
              <w:rPr>
                <w:rFonts w:cs="Segoe UI"/>
                <w:b/>
                <w:szCs w:val="20"/>
              </w:rPr>
            </w:pPr>
            <w:r>
              <w:rPr>
                <w:rFonts w:cs="Segoe UI"/>
                <w:b/>
                <w:szCs w:val="20"/>
              </w:rPr>
              <w:t>Include r</w:t>
            </w:r>
            <w:r w:rsidR="00174DFE">
              <w:rPr>
                <w:rFonts w:cs="Segoe UI"/>
                <w:b/>
                <w:szCs w:val="20"/>
              </w:rPr>
              <w:t xml:space="preserve">esource </w:t>
            </w:r>
            <w:r>
              <w:rPr>
                <w:rFonts w:cs="Segoe UI"/>
                <w:b/>
                <w:szCs w:val="20"/>
              </w:rPr>
              <w:t>t</w:t>
            </w:r>
            <w:r w:rsidR="00174DFE" w:rsidRPr="003A5001">
              <w:rPr>
                <w:rFonts w:cs="Segoe UI"/>
                <w:b/>
                <w:szCs w:val="20"/>
              </w:rPr>
              <w:t xml:space="preserve">itle, </w:t>
            </w:r>
            <w:r w:rsidR="0062455C">
              <w:rPr>
                <w:rFonts w:cs="Segoe UI"/>
                <w:b/>
                <w:szCs w:val="20"/>
              </w:rPr>
              <w:t>URL/</w:t>
            </w:r>
            <w:r>
              <w:rPr>
                <w:rFonts w:cs="Segoe UI"/>
                <w:b/>
                <w:szCs w:val="20"/>
              </w:rPr>
              <w:t xml:space="preserve">citation, &amp; </w:t>
            </w:r>
            <w:r>
              <w:rPr>
                <w:rFonts w:cs="Segoe UI"/>
                <w:b/>
                <w:szCs w:val="20"/>
              </w:rPr>
              <w:br/>
              <w:t>date of study</w:t>
            </w:r>
            <w:r w:rsidRPr="003A5001">
              <w:rPr>
                <w:rFonts w:cs="Segoe UI"/>
                <w:b/>
                <w:szCs w:val="20"/>
              </w:rPr>
              <w:t>:</w:t>
            </w:r>
          </w:p>
        </w:tc>
        <w:tc>
          <w:tcPr>
            <w:tcW w:w="2810" w:type="pct"/>
          </w:tcPr>
          <w:p w14:paraId="132429AF" w14:textId="77777777" w:rsidR="004D4E4C" w:rsidRPr="00B941C9" w:rsidRDefault="00471928" w:rsidP="004D4E4C">
            <w:pPr>
              <w:spacing w:after="0" w:line="240" w:lineRule="auto"/>
              <w:rPr>
                <w:rFonts w:cs="Segoe UI"/>
                <w:b/>
                <w:szCs w:val="20"/>
              </w:rPr>
            </w:pPr>
            <w:r w:rsidRPr="00B941C9">
              <w:rPr>
                <w:rFonts w:cs="Segoe UI"/>
                <w:b/>
                <w:szCs w:val="20"/>
              </w:rPr>
              <w:t xml:space="preserve">Topics relevant </w:t>
            </w:r>
            <w:r w:rsidR="00E72A90" w:rsidRPr="00B941C9">
              <w:rPr>
                <w:rFonts w:cs="Segoe UI"/>
                <w:b/>
                <w:szCs w:val="20"/>
              </w:rPr>
              <w:t>to coordinator duties</w:t>
            </w:r>
            <w:r w:rsidR="004D4E4C" w:rsidRPr="00B941C9">
              <w:rPr>
                <w:rFonts w:cs="Segoe UI"/>
                <w:b/>
                <w:szCs w:val="20"/>
              </w:rPr>
              <w:t>:</w:t>
            </w:r>
          </w:p>
          <w:p w14:paraId="51A09917" w14:textId="2A9ED69C" w:rsidR="003A5001" w:rsidRPr="00E85C52" w:rsidRDefault="004D4E4C" w:rsidP="007A72A7">
            <w:pPr>
              <w:spacing w:after="0" w:line="240" w:lineRule="auto"/>
              <w:rPr>
                <w:rFonts w:cs="Segoe UI"/>
                <w:sz w:val="16"/>
                <w:szCs w:val="16"/>
              </w:rPr>
            </w:pPr>
            <w:r w:rsidRPr="004D4E4C">
              <w:rPr>
                <w:rFonts w:cs="Segoe UI"/>
                <w:sz w:val="18"/>
              </w:rPr>
              <w:t>(</w:t>
            </w:r>
            <w:r w:rsidRPr="004D4E4C">
              <w:rPr>
                <w:rFonts w:cs="Segoe UI"/>
                <w:i/>
                <w:sz w:val="18"/>
              </w:rPr>
              <w:t xml:space="preserve">e.g., Washington’s </w:t>
            </w:r>
            <w:r w:rsidR="005F6486" w:rsidRPr="004D4E4C">
              <w:rPr>
                <w:rFonts w:cs="Segoe UI"/>
                <w:i/>
                <w:sz w:val="18"/>
              </w:rPr>
              <w:t>protected classes</w:t>
            </w:r>
            <w:r w:rsidRPr="004D4E4C">
              <w:rPr>
                <w:rFonts w:cs="Segoe UI"/>
                <w:i/>
                <w:sz w:val="18"/>
              </w:rPr>
              <w:t>, Washington’s Equal Education Opportunity Law</w:t>
            </w:r>
            <w:r w:rsidR="00DF2915" w:rsidRPr="004D4E4C">
              <w:rPr>
                <w:rFonts w:cs="Segoe UI"/>
                <w:i/>
                <w:sz w:val="18"/>
              </w:rPr>
              <w:t xml:space="preserve">, federal nondiscrimination laws, </w:t>
            </w:r>
            <w:r w:rsidRPr="004D4E4C">
              <w:rPr>
                <w:rFonts w:cs="Segoe UI"/>
                <w:i/>
                <w:sz w:val="18"/>
              </w:rPr>
              <w:t xml:space="preserve">how to conduct a discrimination </w:t>
            </w:r>
            <w:r w:rsidR="00DF2915" w:rsidRPr="004D4E4C">
              <w:rPr>
                <w:rFonts w:cs="Segoe UI"/>
                <w:i/>
                <w:sz w:val="18"/>
              </w:rPr>
              <w:t xml:space="preserve">investigation, </w:t>
            </w:r>
            <w:r w:rsidR="007A72A7">
              <w:rPr>
                <w:rFonts w:cs="Segoe UI"/>
                <w:i/>
                <w:sz w:val="18"/>
              </w:rPr>
              <w:t>p</w:t>
            </w:r>
            <w:r w:rsidR="00E72A90" w:rsidRPr="004D4E4C">
              <w:rPr>
                <w:rFonts w:cs="Segoe UI"/>
                <w:i/>
                <w:sz w:val="18"/>
              </w:rPr>
              <w:t>revent</w:t>
            </w:r>
            <w:r w:rsidRPr="004D4E4C">
              <w:rPr>
                <w:rFonts w:cs="Segoe UI"/>
                <w:i/>
                <w:sz w:val="18"/>
              </w:rPr>
              <w:t>ing discrimination</w:t>
            </w:r>
            <w:r w:rsidR="00E72A90" w:rsidRPr="004D4E4C">
              <w:rPr>
                <w:rFonts w:cs="Segoe UI"/>
                <w:i/>
                <w:sz w:val="18"/>
              </w:rPr>
              <w:t>,</w:t>
            </w:r>
            <w:r w:rsidR="007A72A7">
              <w:rPr>
                <w:rFonts w:cs="Segoe UI"/>
                <w:i/>
                <w:sz w:val="18"/>
              </w:rPr>
              <w:t xml:space="preserve"> gender inclusiveness,</w:t>
            </w:r>
            <w:r w:rsidR="00E72A90" w:rsidRPr="004D4E4C">
              <w:rPr>
                <w:rFonts w:cs="Segoe UI"/>
                <w:i/>
                <w:sz w:val="18"/>
              </w:rPr>
              <w:t xml:space="preserve"> etc.</w:t>
            </w:r>
            <w:r w:rsidR="00E72A90" w:rsidRPr="004D4E4C">
              <w:rPr>
                <w:rFonts w:cs="Segoe UI"/>
                <w:sz w:val="18"/>
              </w:rPr>
              <w:t>)</w:t>
            </w:r>
            <w:r w:rsidR="00DF2915">
              <w:rPr>
                <w:rFonts w:cs="Segoe UI"/>
                <w:b/>
                <w:sz w:val="18"/>
              </w:rPr>
              <w:t xml:space="preserve"> </w:t>
            </w:r>
          </w:p>
        </w:tc>
      </w:tr>
      <w:tr w:rsidR="004D4E4C" w14:paraId="70E7B402" w14:textId="5D48A3F3" w:rsidTr="008015DA">
        <w:trPr>
          <w:trHeight w:val="1152"/>
        </w:trPr>
        <w:tc>
          <w:tcPr>
            <w:tcW w:w="2190" w:type="pct"/>
            <w:vAlign w:val="center"/>
          </w:tcPr>
          <w:p w14:paraId="66569D86" w14:textId="66E54AEE" w:rsidR="004D4E4C" w:rsidRPr="00F76DD8" w:rsidRDefault="004D4E4C" w:rsidP="009E4053">
            <w:pPr>
              <w:spacing w:after="0" w:line="240" w:lineRule="auto"/>
              <w:rPr>
                <w:rFonts w:cs="Segoe UI"/>
                <w:sz w:val="16"/>
                <w:szCs w:val="16"/>
              </w:rPr>
            </w:pPr>
          </w:p>
        </w:tc>
        <w:tc>
          <w:tcPr>
            <w:tcW w:w="2810" w:type="pct"/>
            <w:vAlign w:val="center"/>
          </w:tcPr>
          <w:p w14:paraId="46C683E2" w14:textId="5455C5B1" w:rsidR="004D4E4C" w:rsidRPr="00F76DD8" w:rsidRDefault="004D4E4C" w:rsidP="00085258">
            <w:pPr>
              <w:spacing w:after="0" w:line="240" w:lineRule="auto"/>
              <w:rPr>
                <w:rFonts w:cs="Segoe UI"/>
                <w:sz w:val="16"/>
                <w:szCs w:val="16"/>
              </w:rPr>
            </w:pPr>
          </w:p>
        </w:tc>
      </w:tr>
      <w:tr w:rsidR="00F76DD8" w14:paraId="0BB31B31" w14:textId="48BE5070" w:rsidTr="008015DA">
        <w:trPr>
          <w:trHeight w:val="1152"/>
        </w:trPr>
        <w:tc>
          <w:tcPr>
            <w:tcW w:w="2190" w:type="pct"/>
            <w:vAlign w:val="center"/>
          </w:tcPr>
          <w:p w14:paraId="4A5AE3B6" w14:textId="2E0BE16D" w:rsidR="00F76DD8" w:rsidRPr="00F76DD8" w:rsidRDefault="009E4053" w:rsidP="009E4053">
            <w:pPr>
              <w:spacing w:after="0" w:line="240" w:lineRule="auto"/>
              <w:rPr>
                <w:rFonts w:cs="Segoe UI"/>
                <w:sz w:val="16"/>
                <w:szCs w:val="16"/>
              </w:rPr>
            </w:pPr>
            <w:r>
              <w:rPr>
                <w:rFonts w:cs="Segoe UI"/>
                <w:sz w:val="16"/>
                <w:szCs w:val="16"/>
              </w:rPr>
              <w:t xml:space="preserve"> </w:t>
            </w:r>
          </w:p>
        </w:tc>
        <w:tc>
          <w:tcPr>
            <w:tcW w:w="2810" w:type="pct"/>
            <w:vAlign w:val="center"/>
          </w:tcPr>
          <w:p w14:paraId="4820C2A3" w14:textId="3C85DED4" w:rsidR="00F76DD8" w:rsidRPr="00F76DD8" w:rsidRDefault="00F76DD8" w:rsidP="00085258">
            <w:pPr>
              <w:spacing w:after="0" w:line="240" w:lineRule="auto"/>
              <w:rPr>
                <w:rFonts w:cs="Segoe UI"/>
                <w:sz w:val="16"/>
                <w:szCs w:val="16"/>
              </w:rPr>
            </w:pPr>
          </w:p>
        </w:tc>
      </w:tr>
      <w:tr w:rsidR="00F76DD8" w14:paraId="37CEAF51" w14:textId="2BD7BAE9" w:rsidTr="008015DA">
        <w:trPr>
          <w:trHeight w:val="1152"/>
        </w:trPr>
        <w:tc>
          <w:tcPr>
            <w:tcW w:w="2190" w:type="pct"/>
            <w:vAlign w:val="center"/>
          </w:tcPr>
          <w:p w14:paraId="43525DB2" w14:textId="6607CBA4" w:rsidR="00F76DD8" w:rsidRPr="00F76DD8" w:rsidRDefault="00F76DD8" w:rsidP="009E4053">
            <w:pPr>
              <w:spacing w:after="0" w:line="240" w:lineRule="auto"/>
              <w:rPr>
                <w:rFonts w:cs="Segoe UI"/>
                <w:sz w:val="16"/>
                <w:szCs w:val="16"/>
              </w:rPr>
            </w:pPr>
          </w:p>
        </w:tc>
        <w:tc>
          <w:tcPr>
            <w:tcW w:w="2810" w:type="pct"/>
            <w:vAlign w:val="center"/>
          </w:tcPr>
          <w:p w14:paraId="0E2A525E" w14:textId="3CD90CAA" w:rsidR="00F76DD8" w:rsidRPr="00F76DD8" w:rsidRDefault="00F76DD8" w:rsidP="00F76DD8">
            <w:pPr>
              <w:spacing w:after="0" w:line="240" w:lineRule="auto"/>
              <w:rPr>
                <w:rFonts w:cs="Segoe UI"/>
                <w:sz w:val="16"/>
                <w:szCs w:val="16"/>
              </w:rPr>
            </w:pPr>
          </w:p>
        </w:tc>
      </w:tr>
      <w:tr w:rsidR="00F76DD8" w14:paraId="13214637" w14:textId="08A68BD6" w:rsidTr="008015DA">
        <w:trPr>
          <w:trHeight w:val="1152"/>
        </w:trPr>
        <w:tc>
          <w:tcPr>
            <w:tcW w:w="2190" w:type="pct"/>
            <w:vAlign w:val="center"/>
          </w:tcPr>
          <w:p w14:paraId="6454D24A" w14:textId="3CDF4487" w:rsidR="00F76DD8" w:rsidRPr="00F76DD8" w:rsidRDefault="00F76DD8" w:rsidP="00570F4F">
            <w:pPr>
              <w:spacing w:after="0" w:line="240" w:lineRule="auto"/>
              <w:rPr>
                <w:rFonts w:cs="Segoe UI"/>
                <w:sz w:val="16"/>
                <w:szCs w:val="16"/>
              </w:rPr>
            </w:pPr>
            <w:bookmarkStart w:id="12" w:name="_GoBack"/>
            <w:bookmarkEnd w:id="12"/>
          </w:p>
        </w:tc>
        <w:tc>
          <w:tcPr>
            <w:tcW w:w="2810" w:type="pct"/>
            <w:vAlign w:val="center"/>
          </w:tcPr>
          <w:p w14:paraId="784F403E" w14:textId="504F605E" w:rsidR="00F76DD8" w:rsidRPr="00F76DD8" w:rsidRDefault="00F76DD8" w:rsidP="00570F4F">
            <w:pPr>
              <w:spacing w:after="0" w:line="240" w:lineRule="auto"/>
              <w:rPr>
                <w:rFonts w:cs="Segoe UI"/>
                <w:sz w:val="16"/>
                <w:szCs w:val="16"/>
              </w:rPr>
            </w:pPr>
          </w:p>
        </w:tc>
      </w:tr>
      <w:tr w:rsidR="00F76DD8" w14:paraId="79576831" w14:textId="136090DF" w:rsidTr="008015DA">
        <w:trPr>
          <w:trHeight w:val="1152"/>
        </w:trPr>
        <w:tc>
          <w:tcPr>
            <w:tcW w:w="2190" w:type="pct"/>
            <w:vAlign w:val="center"/>
          </w:tcPr>
          <w:p w14:paraId="19B51C7A" w14:textId="7289EF1B" w:rsidR="00F76DD8" w:rsidRPr="00F76DD8" w:rsidRDefault="00F76DD8" w:rsidP="00901FF9">
            <w:pPr>
              <w:spacing w:after="0" w:line="240" w:lineRule="auto"/>
              <w:rPr>
                <w:rFonts w:cs="Segoe UI"/>
                <w:sz w:val="16"/>
                <w:szCs w:val="16"/>
              </w:rPr>
            </w:pPr>
          </w:p>
        </w:tc>
        <w:tc>
          <w:tcPr>
            <w:tcW w:w="2810" w:type="pct"/>
            <w:vAlign w:val="center"/>
          </w:tcPr>
          <w:p w14:paraId="7AA288B6" w14:textId="09788DD8" w:rsidR="00F76DD8" w:rsidRPr="00F76DD8" w:rsidRDefault="00F76DD8" w:rsidP="00907268">
            <w:pPr>
              <w:spacing w:after="0" w:line="240" w:lineRule="auto"/>
              <w:rPr>
                <w:rFonts w:cs="Segoe UI"/>
                <w:sz w:val="16"/>
                <w:szCs w:val="16"/>
              </w:rPr>
            </w:pPr>
          </w:p>
        </w:tc>
      </w:tr>
      <w:tr w:rsidR="00F76DD8" w14:paraId="4B007DA9" w14:textId="486395D1" w:rsidTr="008015DA">
        <w:trPr>
          <w:trHeight w:val="1152"/>
        </w:trPr>
        <w:tc>
          <w:tcPr>
            <w:tcW w:w="2190" w:type="pct"/>
            <w:vAlign w:val="center"/>
          </w:tcPr>
          <w:p w14:paraId="5A61EE31" w14:textId="77777777" w:rsidR="00F76DD8" w:rsidRPr="00F76DD8" w:rsidRDefault="00F76DD8" w:rsidP="00F76DD8">
            <w:pPr>
              <w:spacing w:after="0" w:line="240" w:lineRule="auto"/>
              <w:rPr>
                <w:rFonts w:cs="Segoe UI"/>
                <w:sz w:val="16"/>
                <w:szCs w:val="16"/>
              </w:rPr>
            </w:pPr>
          </w:p>
        </w:tc>
        <w:tc>
          <w:tcPr>
            <w:tcW w:w="2810" w:type="pct"/>
            <w:vAlign w:val="center"/>
          </w:tcPr>
          <w:p w14:paraId="2F775BC0" w14:textId="15B75201" w:rsidR="00F76DD8" w:rsidRPr="00F76DD8" w:rsidRDefault="00F76DD8" w:rsidP="00F76DD8">
            <w:pPr>
              <w:spacing w:after="0" w:line="240" w:lineRule="auto"/>
              <w:rPr>
                <w:rFonts w:cs="Segoe UI"/>
                <w:sz w:val="16"/>
                <w:szCs w:val="16"/>
              </w:rPr>
            </w:pPr>
          </w:p>
        </w:tc>
      </w:tr>
      <w:tr w:rsidR="0062455C" w14:paraId="6080821F" w14:textId="77777777" w:rsidTr="008015DA">
        <w:trPr>
          <w:trHeight w:val="1152"/>
        </w:trPr>
        <w:tc>
          <w:tcPr>
            <w:tcW w:w="2190" w:type="pct"/>
            <w:vAlign w:val="center"/>
          </w:tcPr>
          <w:p w14:paraId="4CB30C1E" w14:textId="77777777" w:rsidR="0062455C" w:rsidRPr="00F76DD8" w:rsidRDefault="0062455C" w:rsidP="00F76DD8">
            <w:pPr>
              <w:spacing w:after="0" w:line="240" w:lineRule="auto"/>
              <w:rPr>
                <w:rFonts w:cs="Segoe UI"/>
                <w:sz w:val="16"/>
                <w:szCs w:val="16"/>
              </w:rPr>
            </w:pPr>
          </w:p>
        </w:tc>
        <w:tc>
          <w:tcPr>
            <w:tcW w:w="2810" w:type="pct"/>
            <w:vAlign w:val="center"/>
          </w:tcPr>
          <w:p w14:paraId="0BE4B856" w14:textId="77777777" w:rsidR="0062455C" w:rsidRPr="00F76DD8" w:rsidRDefault="0062455C" w:rsidP="00F76DD8">
            <w:pPr>
              <w:spacing w:after="0" w:line="240" w:lineRule="auto"/>
              <w:rPr>
                <w:rFonts w:cs="Segoe UI"/>
                <w:sz w:val="16"/>
                <w:szCs w:val="16"/>
              </w:rPr>
            </w:pPr>
          </w:p>
        </w:tc>
      </w:tr>
      <w:tr w:rsidR="0062455C" w14:paraId="3FB20AC4" w14:textId="77777777" w:rsidTr="008015DA">
        <w:trPr>
          <w:trHeight w:val="1152"/>
        </w:trPr>
        <w:tc>
          <w:tcPr>
            <w:tcW w:w="2190" w:type="pct"/>
            <w:vAlign w:val="center"/>
          </w:tcPr>
          <w:p w14:paraId="643BBD1A" w14:textId="77777777" w:rsidR="0062455C" w:rsidRPr="00F76DD8" w:rsidRDefault="0062455C" w:rsidP="00F76DD8">
            <w:pPr>
              <w:spacing w:after="0" w:line="240" w:lineRule="auto"/>
              <w:rPr>
                <w:rFonts w:cs="Segoe UI"/>
                <w:sz w:val="16"/>
                <w:szCs w:val="16"/>
              </w:rPr>
            </w:pPr>
          </w:p>
        </w:tc>
        <w:tc>
          <w:tcPr>
            <w:tcW w:w="2810" w:type="pct"/>
            <w:vAlign w:val="center"/>
          </w:tcPr>
          <w:p w14:paraId="62D27A7D" w14:textId="77777777" w:rsidR="0062455C" w:rsidRPr="00F76DD8" w:rsidRDefault="0062455C" w:rsidP="00F76DD8">
            <w:pPr>
              <w:spacing w:after="0" w:line="240" w:lineRule="auto"/>
              <w:rPr>
                <w:rFonts w:cs="Segoe UI"/>
                <w:sz w:val="16"/>
                <w:szCs w:val="16"/>
              </w:rPr>
            </w:pPr>
          </w:p>
        </w:tc>
      </w:tr>
      <w:tr w:rsidR="0062455C" w14:paraId="6C61C1BE" w14:textId="77777777" w:rsidTr="008015DA">
        <w:trPr>
          <w:trHeight w:val="1152"/>
        </w:trPr>
        <w:tc>
          <w:tcPr>
            <w:tcW w:w="2190" w:type="pct"/>
            <w:vAlign w:val="center"/>
          </w:tcPr>
          <w:p w14:paraId="66CCE4DE" w14:textId="77777777" w:rsidR="0062455C" w:rsidRPr="00F76DD8" w:rsidRDefault="0062455C" w:rsidP="00F76DD8">
            <w:pPr>
              <w:spacing w:after="0" w:line="240" w:lineRule="auto"/>
              <w:rPr>
                <w:rFonts w:cs="Segoe UI"/>
                <w:sz w:val="16"/>
                <w:szCs w:val="16"/>
              </w:rPr>
            </w:pPr>
          </w:p>
        </w:tc>
        <w:tc>
          <w:tcPr>
            <w:tcW w:w="2810" w:type="pct"/>
            <w:vAlign w:val="center"/>
          </w:tcPr>
          <w:p w14:paraId="5D74FED9" w14:textId="77777777" w:rsidR="0062455C" w:rsidRPr="00F76DD8" w:rsidRDefault="0062455C" w:rsidP="00F76DD8">
            <w:pPr>
              <w:spacing w:after="0" w:line="240" w:lineRule="auto"/>
              <w:rPr>
                <w:rFonts w:cs="Segoe UI"/>
                <w:sz w:val="16"/>
                <w:szCs w:val="16"/>
              </w:rPr>
            </w:pPr>
          </w:p>
        </w:tc>
      </w:tr>
      <w:tr w:rsidR="0062455C" w14:paraId="126B0453" w14:textId="77777777" w:rsidTr="008015DA">
        <w:trPr>
          <w:trHeight w:val="1152"/>
        </w:trPr>
        <w:tc>
          <w:tcPr>
            <w:tcW w:w="2190" w:type="pct"/>
            <w:vAlign w:val="center"/>
          </w:tcPr>
          <w:p w14:paraId="3FA40983" w14:textId="77777777" w:rsidR="0062455C" w:rsidRPr="00F76DD8" w:rsidRDefault="0062455C" w:rsidP="00F76DD8">
            <w:pPr>
              <w:spacing w:after="0" w:line="240" w:lineRule="auto"/>
              <w:rPr>
                <w:rFonts w:cs="Segoe UI"/>
                <w:sz w:val="16"/>
                <w:szCs w:val="16"/>
              </w:rPr>
            </w:pPr>
          </w:p>
        </w:tc>
        <w:tc>
          <w:tcPr>
            <w:tcW w:w="2810" w:type="pct"/>
            <w:vAlign w:val="center"/>
          </w:tcPr>
          <w:p w14:paraId="130DC5D4" w14:textId="77777777" w:rsidR="0062455C" w:rsidRPr="00F76DD8" w:rsidRDefault="0062455C" w:rsidP="00F76DD8">
            <w:pPr>
              <w:spacing w:after="0" w:line="240" w:lineRule="auto"/>
              <w:rPr>
                <w:rFonts w:cs="Segoe UI"/>
                <w:sz w:val="16"/>
                <w:szCs w:val="16"/>
              </w:rPr>
            </w:pPr>
          </w:p>
        </w:tc>
      </w:tr>
      <w:tr w:rsidR="0062455C" w14:paraId="7CFB00A1" w14:textId="77777777" w:rsidTr="008015DA">
        <w:trPr>
          <w:trHeight w:val="1152"/>
        </w:trPr>
        <w:tc>
          <w:tcPr>
            <w:tcW w:w="2190" w:type="pct"/>
            <w:vAlign w:val="center"/>
          </w:tcPr>
          <w:p w14:paraId="4D6CA1E0" w14:textId="77777777" w:rsidR="0062455C" w:rsidRPr="00F76DD8" w:rsidRDefault="0062455C" w:rsidP="00F76DD8">
            <w:pPr>
              <w:spacing w:after="0" w:line="240" w:lineRule="auto"/>
              <w:rPr>
                <w:rFonts w:cs="Segoe UI"/>
                <w:sz w:val="16"/>
                <w:szCs w:val="16"/>
              </w:rPr>
            </w:pPr>
          </w:p>
        </w:tc>
        <w:tc>
          <w:tcPr>
            <w:tcW w:w="2810" w:type="pct"/>
            <w:vAlign w:val="center"/>
          </w:tcPr>
          <w:p w14:paraId="5B8AF58D" w14:textId="77777777" w:rsidR="0062455C" w:rsidRPr="00F76DD8" w:rsidRDefault="0062455C" w:rsidP="00F76DD8">
            <w:pPr>
              <w:spacing w:after="0" w:line="240" w:lineRule="auto"/>
              <w:rPr>
                <w:rFonts w:cs="Segoe UI"/>
                <w:sz w:val="16"/>
                <w:szCs w:val="16"/>
              </w:rPr>
            </w:pPr>
          </w:p>
        </w:tc>
      </w:tr>
      <w:tr w:rsidR="0062455C" w14:paraId="5CF8E8B0" w14:textId="77777777" w:rsidTr="008015DA">
        <w:trPr>
          <w:trHeight w:val="1152"/>
        </w:trPr>
        <w:tc>
          <w:tcPr>
            <w:tcW w:w="2190" w:type="pct"/>
            <w:vAlign w:val="center"/>
          </w:tcPr>
          <w:p w14:paraId="13566E58" w14:textId="77777777" w:rsidR="0062455C" w:rsidRPr="00F76DD8" w:rsidRDefault="0062455C" w:rsidP="00F76DD8">
            <w:pPr>
              <w:spacing w:after="0" w:line="240" w:lineRule="auto"/>
              <w:rPr>
                <w:rFonts w:cs="Segoe UI"/>
                <w:sz w:val="16"/>
                <w:szCs w:val="16"/>
              </w:rPr>
            </w:pPr>
          </w:p>
        </w:tc>
        <w:tc>
          <w:tcPr>
            <w:tcW w:w="2810" w:type="pct"/>
            <w:vAlign w:val="center"/>
          </w:tcPr>
          <w:p w14:paraId="75D3E4AE" w14:textId="77777777" w:rsidR="0062455C" w:rsidRPr="00F76DD8" w:rsidRDefault="0062455C" w:rsidP="00F76DD8">
            <w:pPr>
              <w:spacing w:after="0" w:line="240" w:lineRule="auto"/>
              <w:rPr>
                <w:rFonts w:cs="Segoe UI"/>
                <w:sz w:val="16"/>
                <w:szCs w:val="16"/>
              </w:rPr>
            </w:pPr>
          </w:p>
        </w:tc>
      </w:tr>
      <w:tr w:rsidR="0062455C" w14:paraId="1B8C74B8" w14:textId="77777777" w:rsidTr="008015DA">
        <w:trPr>
          <w:trHeight w:val="1152"/>
        </w:trPr>
        <w:tc>
          <w:tcPr>
            <w:tcW w:w="2190" w:type="pct"/>
            <w:vAlign w:val="center"/>
          </w:tcPr>
          <w:p w14:paraId="345EEB64" w14:textId="77777777" w:rsidR="0062455C" w:rsidRPr="00F76DD8" w:rsidRDefault="0062455C" w:rsidP="00F76DD8">
            <w:pPr>
              <w:spacing w:after="0" w:line="240" w:lineRule="auto"/>
              <w:rPr>
                <w:rFonts w:cs="Segoe UI"/>
                <w:sz w:val="16"/>
                <w:szCs w:val="16"/>
              </w:rPr>
            </w:pPr>
          </w:p>
        </w:tc>
        <w:tc>
          <w:tcPr>
            <w:tcW w:w="2810" w:type="pct"/>
            <w:vAlign w:val="center"/>
          </w:tcPr>
          <w:p w14:paraId="38792BA7" w14:textId="77777777" w:rsidR="0062455C" w:rsidRPr="00F76DD8" w:rsidRDefault="0062455C" w:rsidP="00F76DD8">
            <w:pPr>
              <w:spacing w:after="0" w:line="240" w:lineRule="auto"/>
              <w:rPr>
                <w:rFonts w:cs="Segoe UI"/>
                <w:sz w:val="16"/>
                <w:szCs w:val="16"/>
              </w:rPr>
            </w:pPr>
          </w:p>
        </w:tc>
      </w:tr>
      <w:tr w:rsidR="00907268" w14:paraId="376A93CE" w14:textId="77777777" w:rsidTr="008015DA">
        <w:trPr>
          <w:trHeight w:val="1152"/>
        </w:trPr>
        <w:tc>
          <w:tcPr>
            <w:tcW w:w="2190" w:type="pct"/>
            <w:vAlign w:val="center"/>
          </w:tcPr>
          <w:p w14:paraId="69945A93" w14:textId="77777777" w:rsidR="00907268" w:rsidRPr="00F76DD8" w:rsidRDefault="00907268" w:rsidP="00F76DD8">
            <w:pPr>
              <w:spacing w:after="0" w:line="240" w:lineRule="auto"/>
              <w:rPr>
                <w:rFonts w:cs="Segoe UI"/>
                <w:sz w:val="16"/>
                <w:szCs w:val="16"/>
              </w:rPr>
            </w:pPr>
          </w:p>
        </w:tc>
        <w:tc>
          <w:tcPr>
            <w:tcW w:w="2810" w:type="pct"/>
            <w:vAlign w:val="center"/>
          </w:tcPr>
          <w:p w14:paraId="7B639C28" w14:textId="77777777" w:rsidR="00907268" w:rsidRPr="00F76DD8" w:rsidRDefault="00907268" w:rsidP="00F76DD8">
            <w:pPr>
              <w:spacing w:after="0" w:line="240" w:lineRule="auto"/>
              <w:rPr>
                <w:rFonts w:cs="Segoe UI"/>
                <w:sz w:val="16"/>
                <w:szCs w:val="16"/>
              </w:rPr>
            </w:pPr>
          </w:p>
        </w:tc>
      </w:tr>
      <w:tr w:rsidR="00907268" w14:paraId="150EBCD8" w14:textId="77777777" w:rsidTr="008015DA">
        <w:trPr>
          <w:trHeight w:val="1152"/>
        </w:trPr>
        <w:tc>
          <w:tcPr>
            <w:tcW w:w="2190" w:type="pct"/>
            <w:vAlign w:val="center"/>
          </w:tcPr>
          <w:p w14:paraId="4BDB4646" w14:textId="77777777" w:rsidR="00907268" w:rsidRPr="00F76DD8" w:rsidRDefault="00907268" w:rsidP="00F76DD8">
            <w:pPr>
              <w:spacing w:after="0" w:line="240" w:lineRule="auto"/>
              <w:rPr>
                <w:rFonts w:cs="Segoe UI"/>
                <w:sz w:val="16"/>
                <w:szCs w:val="16"/>
              </w:rPr>
            </w:pPr>
          </w:p>
        </w:tc>
        <w:tc>
          <w:tcPr>
            <w:tcW w:w="2810" w:type="pct"/>
            <w:vAlign w:val="center"/>
          </w:tcPr>
          <w:p w14:paraId="3623C379" w14:textId="77777777" w:rsidR="00907268" w:rsidRPr="00F76DD8" w:rsidRDefault="00907268" w:rsidP="00F76DD8">
            <w:pPr>
              <w:spacing w:after="0" w:line="240" w:lineRule="auto"/>
              <w:rPr>
                <w:rFonts w:cs="Segoe UI"/>
                <w:sz w:val="16"/>
                <w:szCs w:val="16"/>
              </w:rPr>
            </w:pPr>
          </w:p>
        </w:tc>
      </w:tr>
      <w:tr w:rsidR="00907268" w14:paraId="3B55F91F" w14:textId="77777777" w:rsidTr="008015DA">
        <w:trPr>
          <w:trHeight w:val="1152"/>
        </w:trPr>
        <w:tc>
          <w:tcPr>
            <w:tcW w:w="2190" w:type="pct"/>
            <w:vAlign w:val="center"/>
          </w:tcPr>
          <w:p w14:paraId="54315EA5" w14:textId="77777777" w:rsidR="00907268" w:rsidRPr="00F76DD8" w:rsidRDefault="00907268" w:rsidP="00F76DD8">
            <w:pPr>
              <w:spacing w:after="0" w:line="240" w:lineRule="auto"/>
              <w:rPr>
                <w:rFonts w:cs="Segoe UI"/>
                <w:sz w:val="16"/>
                <w:szCs w:val="16"/>
              </w:rPr>
            </w:pPr>
          </w:p>
        </w:tc>
        <w:tc>
          <w:tcPr>
            <w:tcW w:w="2810" w:type="pct"/>
            <w:vAlign w:val="center"/>
          </w:tcPr>
          <w:p w14:paraId="0508BD62" w14:textId="77777777" w:rsidR="00907268" w:rsidRPr="00F76DD8" w:rsidRDefault="00907268" w:rsidP="00F76DD8">
            <w:pPr>
              <w:spacing w:after="0" w:line="240" w:lineRule="auto"/>
              <w:rPr>
                <w:rFonts w:cs="Segoe UI"/>
                <w:sz w:val="16"/>
                <w:szCs w:val="16"/>
              </w:rPr>
            </w:pPr>
          </w:p>
        </w:tc>
      </w:tr>
      <w:tr w:rsidR="00907268" w14:paraId="01FBB901" w14:textId="77777777" w:rsidTr="008015DA">
        <w:trPr>
          <w:trHeight w:val="1152"/>
        </w:trPr>
        <w:tc>
          <w:tcPr>
            <w:tcW w:w="2190" w:type="pct"/>
            <w:vAlign w:val="center"/>
          </w:tcPr>
          <w:p w14:paraId="3370C493" w14:textId="77777777" w:rsidR="00907268" w:rsidRPr="00F76DD8" w:rsidRDefault="00907268" w:rsidP="00F76DD8">
            <w:pPr>
              <w:spacing w:after="0" w:line="240" w:lineRule="auto"/>
              <w:rPr>
                <w:rFonts w:cs="Segoe UI"/>
                <w:sz w:val="16"/>
                <w:szCs w:val="16"/>
              </w:rPr>
            </w:pPr>
          </w:p>
        </w:tc>
        <w:tc>
          <w:tcPr>
            <w:tcW w:w="2810" w:type="pct"/>
            <w:vAlign w:val="center"/>
          </w:tcPr>
          <w:p w14:paraId="08320523" w14:textId="77777777" w:rsidR="00907268" w:rsidRPr="00F76DD8" w:rsidRDefault="00907268" w:rsidP="00F76DD8">
            <w:pPr>
              <w:spacing w:after="0" w:line="240" w:lineRule="auto"/>
              <w:rPr>
                <w:rFonts w:cs="Segoe UI"/>
                <w:sz w:val="16"/>
                <w:szCs w:val="16"/>
              </w:rPr>
            </w:pPr>
          </w:p>
        </w:tc>
      </w:tr>
      <w:tr w:rsidR="00907268" w14:paraId="57052EA9" w14:textId="77777777" w:rsidTr="008015DA">
        <w:trPr>
          <w:trHeight w:val="1152"/>
        </w:trPr>
        <w:tc>
          <w:tcPr>
            <w:tcW w:w="2190" w:type="pct"/>
            <w:vAlign w:val="center"/>
          </w:tcPr>
          <w:p w14:paraId="140B344C" w14:textId="77777777" w:rsidR="00907268" w:rsidRPr="00F76DD8" w:rsidRDefault="00907268" w:rsidP="00F76DD8">
            <w:pPr>
              <w:spacing w:after="0" w:line="240" w:lineRule="auto"/>
              <w:rPr>
                <w:rFonts w:cs="Segoe UI"/>
                <w:sz w:val="16"/>
                <w:szCs w:val="16"/>
              </w:rPr>
            </w:pPr>
          </w:p>
        </w:tc>
        <w:tc>
          <w:tcPr>
            <w:tcW w:w="2810" w:type="pct"/>
            <w:vAlign w:val="center"/>
          </w:tcPr>
          <w:p w14:paraId="3FC41557" w14:textId="77777777" w:rsidR="00907268" w:rsidRPr="00907268" w:rsidRDefault="00907268" w:rsidP="00C12309">
            <w:pPr>
              <w:rPr>
                <w:rFonts w:cs="Segoe UI"/>
                <w:sz w:val="16"/>
                <w:szCs w:val="16"/>
              </w:rPr>
            </w:pPr>
          </w:p>
        </w:tc>
      </w:tr>
      <w:tr w:rsidR="00907268" w14:paraId="7A305C04" w14:textId="77777777" w:rsidTr="008015DA">
        <w:trPr>
          <w:trHeight w:val="1152"/>
        </w:trPr>
        <w:tc>
          <w:tcPr>
            <w:tcW w:w="2190" w:type="pct"/>
            <w:vAlign w:val="center"/>
          </w:tcPr>
          <w:p w14:paraId="32F1C58D" w14:textId="77777777" w:rsidR="00907268" w:rsidRPr="00F76DD8" w:rsidRDefault="00907268" w:rsidP="00F76DD8">
            <w:pPr>
              <w:spacing w:after="0" w:line="240" w:lineRule="auto"/>
              <w:rPr>
                <w:rFonts w:cs="Segoe UI"/>
                <w:sz w:val="16"/>
                <w:szCs w:val="16"/>
              </w:rPr>
            </w:pPr>
          </w:p>
        </w:tc>
        <w:tc>
          <w:tcPr>
            <w:tcW w:w="2810" w:type="pct"/>
            <w:vAlign w:val="center"/>
          </w:tcPr>
          <w:p w14:paraId="0034871F" w14:textId="77777777" w:rsidR="00907268" w:rsidRPr="00F76DD8" w:rsidRDefault="00907268" w:rsidP="00F76DD8">
            <w:pPr>
              <w:spacing w:after="0" w:line="240" w:lineRule="auto"/>
              <w:rPr>
                <w:rFonts w:cs="Segoe UI"/>
                <w:sz w:val="16"/>
                <w:szCs w:val="16"/>
              </w:rPr>
            </w:pPr>
          </w:p>
        </w:tc>
      </w:tr>
      <w:tr w:rsidR="00907268" w14:paraId="0188F53E" w14:textId="77777777" w:rsidTr="008015DA">
        <w:trPr>
          <w:trHeight w:val="1152"/>
        </w:trPr>
        <w:tc>
          <w:tcPr>
            <w:tcW w:w="2190" w:type="pct"/>
            <w:vAlign w:val="center"/>
          </w:tcPr>
          <w:p w14:paraId="34DDDCE9" w14:textId="77777777" w:rsidR="00907268" w:rsidRPr="00F76DD8" w:rsidRDefault="00907268" w:rsidP="00F76DD8">
            <w:pPr>
              <w:spacing w:after="0" w:line="240" w:lineRule="auto"/>
              <w:rPr>
                <w:rFonts w:cs="Segoe UI"/>
                <w:sz w:val="16"/>
                <w:szCs w:val="16"/>
              </w:rPr>
            </w:pPr>
          </w:p>
        </w:tc>
        <w:tc>
          <w:tcPr>
            <w:tcW w:w="2810" w:type="pct"/>
            <w:vAlign w:val="center"/>
          </w:tcPr>
          <w:p w14:paraId="3E709ECD" w14:textId="77777777" w:rsidR="00907268" w:rsidRPr="00F76DD8" w:rsidRDefault="00907268" w:rsidP="00F76DD8">
            <w:pPr>
              <w:spacing w:after="0" w:line="240" w:lineRule="auto"/>
              <w:rPr>
                <w:rFonts w:cs="Segoe UI"/>
                <w:sz w:val="16"/>
                <w:szCs w:val="16"/>
              </w:rPr>
            </w:pPr>
          </w:p>
        </w:tc>
      </w:tr>
      <w:tr w:rsidR="00907268" w14:paraId="7AE938AB" w14:textId="77777777" w:rsidTr="008015DA">
        <w:trPr>
          <w:trHeight w:val="1152"/>
        </w:trPr>
        <w:tc>
          <w:tcPr>
            <w:tcW w:w="2190" w:type="pct"/>
            <w:vAlign w:val="center"/>
          </w:tcPr>
          <w:p w14:paraId="2A2397E4" w14:textId="77777777" w:rsidR="00907268" w:rsidRPr="00F76DD8" w:rsidRDefault="00907268" w:rsidP="00F76DD8">
            <w:pPr>
              <w:spacing w:after="0" w:line="240" w:lineRule="auto"/>
              <w:rPr>
                <w:rFonts w:cs="Segoe UI"/>
                <w:sz w:val="16"/>
                <w:szCs w:val="16"/>
              </w:rPr>
            </w:pPr>
          </w:p>
        </w:tc>
        <w:tc>
          <w:tcPr>
            <w:tcW w:w="2810" w:type="pct"/>
            <w:vAlign w:val="center"/>
          </w:tcPr>
          <w:p w14:paraId="3286DD6C" w14:textId="77777777" w:rsidR="00907268" w:rsidRPr="00F76DD8" w:rsidRDefault="00907268" w:rsidP="00F76DD8">
            <w:pPr>
              <w:spacing w:after="0" w:line="240" w:lineRule="auto"/>
              <w:rPr>
                <w:rFonts w:cs="Segoe UI"/>
                <w:sz w:val="16"/>
                <w:szCs w:val="16"/>
              </w:rPr>
            </w:pPr>
          </w:p>
        </w:tc>
      </w:tr>
      <w:sdt>
        <w:sdtPr>
          <w:rPr>
            <w:rFonts w:cs="Segoe UI"/>
            <w:sz w:val="16"/>
            <w:szCs w:val="16"/>
          </w:rPr>
          <w:id w:val="268210925"/>
          <w15:repeatingSection/>
        </w:sdtPr>
        <w:sdtEndPr/>
        <w:sdtContent>
          <w:sdt>
            <w:sdtPr>
              <w:rPr>
                <w:rFonts w:cs="Segoe UI"/>
                <w:sz w:val="16"/>
                <w:szCs w:val="16"/>
              </w:rPr>
              <w:id w:val="1264569701"/>
              <w:placeholder>
                <w:docPart w:val="DefaultPlaceholder_-1854013436"/>
              </w:placeholder>
              <w15:repeatingSectionItem/>
            </w:sdtPr>
            <w:sdtEndPr/>
            <w:sdtContent>
              <w:tr w:rsidR="00F76DD8" w14:paraId="7BDADD99" w14:textId="1107B303" w:rsidTr="008015DA">
                <w:trPr>
                  <w:trHeight w:val="1152"/>
                </w:trPr>
                <w:tc>
                  <w:tcPr>
                    <w:tcW w:w="2190" w:type="pct"/>
                    <w:vAlign w:val="center"/>
                  </w:tcPr>
                  <w:p w14:paraId="45E255AE" w14:textId="23B59414" w:rsidR="00F76DD8" w:rsidRPr="00F76DD8" w:rsidRDefault="00F76DD8" w:rsidP="00F76DD8">
                    <w:pPr>
                      <w:spacing w:after="0" w:line="240" w:lineRule="auto"/>
                      <w:rPr>
                        <w:rFonts w:cs="Segoe UI"/>
                        <w:sz w:val="16"/>
                        <w:szCs w:val="16"/>
                      </w:rPr>
                    </w:pPr>
                  </w:p>
                </w:tc>
                <w:tc>
                  <w:tcPr>
                    <w:tcW w:w="2810" w:type="pct"/>
                    <w:vAlign w:val="center"/>
                  </w:tcPr>
                  <w:p w14:paraId="6F6B40E5" w14:textId="09808D33" w:rsidR="00F76DD8" w:rsidRPr="00F76DD8" w:rsidRDefault="00F76DD8" w:rsidP="00F76DD8">
                    <w:pPr>
                      <w:spacing w:after="0" w:line="240" w:lineRule="auto"/>
                      <w:rPr>
                        <w:rFonts w:cs="Segoe UI"/>
                        <w:sz w:val="16"/>
                        <w:szCs w:val="16"/>
                      </w:rPr>
                    </w:pPr>
                  </w:p>
                </w:tc>
              </w:tr>
            </w:sdtContent>
          </w:sdt>
        </w:sdtContent>
      </w:sdt>
    </w:tbl>
    <w:p w14:paraId="01E7C6CC" w14:textId="373BD98E" w:rsidR="003859BA" w:rsidRDefault="003859BA" w:rsidP="00DF703F">
      <w:pPr>
        <w:spacing w:after="0" w:line="240" w:lineRule="auto"/>
        <w:rPr>
          <w:rFonts w:cs="Segoe UI"/>
          <w:szCs w:val="20"/>
        </w:rPr>
      </w:pPr>
    </w:p>
    <w:p w14:paraId="2C24DCC9" w14:textId="44E40C6F" w:rsidR="00907268" w:rsidRPr="00907268" w:rsidRDefault="00907268" w:rsidP="00907268">
      <w:pPr>
        <w:spacing w:after="0" w:line="240" w:lineRule="auto"/>
        <w:rPr>
          <w:rFonts w:cs="Segoe UI"/>
          <w:szCs w:val="20"/>
        </w:rPr>
      </w:pPr>
      <w:r w:rsidRPr="00311269">
        <w:rPr>
          <w:rFonts w:cs="Segoe UI"/>
          <w:b/>
          <w:sz w:val="18"/>
        </w:rPr>
        <w:t>NE</w:t>
      </w:r>
      <w:r>
        <w:rPr>
          <w:rFonts w:cs="Segoe UI"/>
          <w:b/>
          <w:sz w:val="18"/>
        </w:rPr>
        <w:t>ED MORE ROWS?</w:t>
      </w:r>
      <w:r w:rsidRPr="00907268">
        <w:rPr>
          <w:rFonts w:cs="Segoe UI"/>
          <w:i/>
          <w:sz w:val="18"/>
        </w:rPr>
        <w:t xml:space="preserve"> You can add additional rows by clicking the plus sign to the right of the last row, by manually inserting more rows—or you can manually add additional pages to the end of this document.</w:t>
      </w:r>
    </w:p>
    <w:p w14:paraId="45D8FE3E" w14:textId="11ABD75F" w:rsidR="006A2EF8" w:rsidRDefault="006A2EF8" w:rsidP="00DF703F">
      <w:pPr>
        <w:spacing w:after="0" w:line="240" w:lineRule="auto"/>
        <w:rPr>
          <w:rFonts w:cs="Segoe UI"/>
          <w:szCs w:val="20"/>
        </w:rPr>
      </w:pPr>
    </w:p>
    <w:p w14:paraId="0872157B" w14:textId="77777777" w:rsidR="00907268" w:rsidRDefault="00907268" w:rsidP="00DF703F">
      <w:pPr>
        <w:spacing w:after="0" w:line="240" w:lineRule="auto"/>
        <w:rPr>
          <w:rFonts w:cs="Segoe UI"/>
          <w:szCs w:val="20"/>
        </w:rPr>
      </w:pPr>
    </w:p>
    <w:p w14:paraId="7C5B214F" w14:textId="4ABF644C" w:rsidR="009A4C36" w:rsidRPr="003158C2" w:rsidRDefault="00311269" w:rsidP="00311269">
      <w:pPr>
        <w:spacing w:after="0" w:line="240" w:lineRule="auto"/>
        <w:rPr>
          <w:rFonts w:cs="Segoe UI"/>
          <w:szCs w:val="20"/>
        </w:rPr>
      </w:pPr>
      <w:r w:rsidRPr="00311269">
        <w:rPr>
          <w:rFonts w:cs="Segoe UI"/>
          <w:b/>
          <w:sz w:val="18"/>
        </w:rPr>
        <w:t>NEXT STEP</w:t>
      </w:r>
      <w:r w:rsidR="007F3B7B">
        <w:rPr>
          <w:rFonts w:cs="Segoe UI"/>
          <w:b/>
          <w:sz w:val="18"/>
        </w:rPr>
        <w:t xml:space="preserve"> FOR CONSOLIDATED PROGRAM REVIEW (CPR)</w:t>
      </w:r>
      <w:r w:rsidRPr="00311269">
        <w:rPr>
          <w:rFonts w:cs="Segoe UI"/>
          <w:b/>
          <w:sz w:val="18"/>
        </w:rPr>
        <w:t xml:space="preserve">: </w:t>
      </w:r>
      <w:r w:rsidRPr="00F71229">
        <w:rPr>
          <w:rFonts w:cs="Segoe UI"/>
          <w:i/>
          <w:sz w:val="18"/>
        </w:rPr>
        <w:t xml:space="preserve">Once you have completed this form, </w:t>
      </w:r>
      <w:r w:rsidR="00AD0BA4">
        <w:rPr>
          <w:rFonts w:cs="Segoe UI"/>
          <w:i/>
          <w:sz w:val="18"/>
        </w:rPr>
        <w:t xml:space="preserve">you can </w:t>
      </w:r>
      <w:r w:rsidRPr="00F71229">
        <w:rPr>
          <w:rFonts w:cs="Segoe UI"/>
          <w:i/>
          <w:sz w:val="18"/>
        </w:rPr>
        <w:t xml:space="preserve">upload the completed document into Program Monitor as evidence </w:t>
      </w:r>
      <w:r w:rsidR="004F5B24">
        <w:rPr>
          <w:rFonts w:cs="Segoe UI"/>
          <w:i/>
          <w:sz w:val="18"/>
        </w:rPr>
        <w:t xml:space="preserve">responsive to </w:t>
      </w:r>
      <w:r w:rsidRPr="00F71229">
        <w:rPr>
          <w:rFonts w:cs="Segoe UI"/>
          <w:i/>
          <w:sz w:val="18"/>
        </w:rPr>
        <w:t>Item 14.</w:t>
      </w:r>
      <w:r w:rsidR="00302CA1">
        <w:rPr>
          <w:rFonts w:cs="Segoe UI"/>
          <w:i/>
          <w:sz w:val="18"/>
        </w:rPr>
        <w:t>1</w:t>
      </w:r>
      <w:r w:rsidRPr="00F71229">
        <w:rPr>
          <w:rFonts w:cs="Segoe UI"/>
          <w:i/>
          <w:sz w:val="18"/>
        </w:rPr>
        <w:t>.</w:t>
      </w:r>
      <w:r w:rsidR="00673522">
        <w:rPr>
          <w:rFonts w:cs="Segoe UI"/>
          <w:i/>
          <w:sz w:val="18"/>
        </w:rPr>
        <w:t>B</w:t>
      </w:r>
      <w:r w:rsidRPr="00F71229">
        <w:rPr>
          <w:rFonts w:cs="Segoe UI"/>
          <w:i/>
          <w:sz w:val="18"/>
        </w:rPr>
        <w:t>.</w:t>
      </w:r>
    </w:p>
    <w:sectPr w:rsidR="009A4C36" w:rsidRPr="003158C2" w:rsidSect="003A5001">
      <w:footerReference w:type="default" r:id="rId15"/>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789E5" w14:textId="77777777" w:rsidR="00A65277" w:rsidRDefault="00A65277" w:rsidP="00B7407E">
      <w:pPr>
        <w:spacing w:after="0" w:line="240" w:lineRule="auto"/>
      </w:pPr>
      <w:r>
        <w:separator/>
      </w:r>
    </w:p>
  </w:endnote>
  <w:endnote w:type="continuationSeparator" w:id="0">
    <w:p w14:paraId="4B6156C7" w14:textId="77777777" w:rsidR="00A65277" w:rsidRDefault="00A65277" w:rsidP="00B7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C04CD" w14:textId="7CD7842D" w:rsidR="00907268" w:rsidRDefault="00907268">
    <w:pPr>
      <w:pStyle w:val="Footer"/>
    </w:pPr>
    <w:r w:rsidRPr="00907268">
      <w:rPr>
        <w:sz w:val="16"/>
        <w:szCs w:val="16"/>
      </w:rPr>
      <w:t>Training Report: Civil Rights Compliance Coordinator</w:t>
    </w:r>
    <w:r w:rsidRPr="00907268">
      <w:rPr>
        <w:sz w:val="16"/>
        <w:szCs w:val="16"/>
      </w:rPr>
      <w:ptab w:relativeTo="margin" w:alignment="center" w:leader="none"/>
    </w:r>
    <w:r w:rsidR="007F3B7B">
      <w:rPr>
        <w:sz w:val="16"/>
        <w:szCs w:val="16"/>
      </w:rPr>
      <w:t>R</w:t>
    </w:r>
    <w:r w:rsidR="00B941C9">
      <w:rPr>
        <w:sz w:val="16"/>
        <w:szCs w:val="16"/>
      </w:rPr>
      <w:t>ev.</w:t>
    </w:r>
    <w:r w:rsidRPr="00907268">
      <w:rPr>
        <w:sz w:val="16"/>
        <w:szCs w:val="16"/>
      </w:rPr>
      <w:t xml:space="preserve"> 11/</w:t>
    </w:r>
    <w:r w:rsidR="007F3B7B">
      <w:rPr>
        <w:sz w:val="16"/>
        <w:szCs w:val="16"/>
      </w:rPr>
      <w:t>12</w:t>
    </w:r>
    <w:r w:rsidRPr="00907268">
      <w:rPr>
        <w:sz w:val="16"/>
        <w:szCs w:val="16"/>
      </w:rPr>
      <w:t>/2019</w:t>
    </w:r>
    <w:r w:rsidRPr="00907268">
      <w:rPr>
        <w:sz w:val="16"/>
        <w:szCs w:val="16"/>
      </w:rPr>
      <w:ptab w:relativeTo="margin" w:alignment="right" w:leader="none"/>
    </w:r>
    <w:r w:rsidRPr="00907268">
      <w:rPr>
        <w:color w:val="7F7F7F" w:themeColor="text1" w:themeTint="80"/>
        <w:kern w:val="24"/>
        <w:sz w:val="16"/>
        <w:szCs w:val="16"/>
      </w:rPr>
      <w:t>Page</w:t>
    </w:r>
    <w:r w:rsidRPr="00EB2EC8">
      <w:rPr>
        <w:color w:val="7F7F7F" w:themeColor="text1" w:themeTint="80"/>
        <w:kern w:val="24"/>
        <w:sz w:val="16"/>
        <w:szCs w:val="16"/>
      </w:rPr>
      <w:t xml:space="preserve"> </w:t>
    </w:r>
    <w:r w:rsidRPr="00EB2EC8">
      <w:rPr>
        <w:b/>
        <w:bCs/>
        <w:color w:val="7F7F7F" w:themeColor="text1" w:themeTint="80"/>
        <w:kern w:val="24"/>
        <w:sz w:val="16"/>
        <w:szCs w:val="16"/>
      </w:rPr>
      <w:fldChar w:fldCharType="begin"/>
    </w:r>
    <w:r w:rsidRPr="00EB2EC8">
      <w:rPr>
        <w:b/>
        <w:bCs/>
        <w:color w:val="7F7F7F" w:themeColor="text1" w:themeTint="80"/>
        <w:kern w:val="24"/>
        <w:sz w:val="16"/>
        <w:szCs w:val="16"/>
      </w:rPr>
      <w:instrText xml:space="preserve"> PAGE  \* Arabic  \* MERGEFORMAT </w:instrText>
    </w:r>
    <w:r w:rsidRPr="00EB2EC8">
      <w:rPr>
        <w:b/>
        <w:bCs/>
        <w:color w:val="7F7F7F" w:themeColor="text1" w:themeTint="80"/>
        <w:kern w:val="24"/>
        <w:sz w:val="16"/>
        <w:szCs w:val="16"/>
      </w:rPr>
      <w:fldChar w:fldCharType="separate"/>
    </w:r>
    <w:r w:rsidR="00736009">
      <w:rPr>
        <w:b/>
        <w:bCs/>
        <w:noProof/>
        <w:color w:val="7F7F7F" w:themeColor="text1" w:themeTint="80"/>
        <w:kern w:val="24"/>
        <w:sz w:val="16"/>
        <w:szCs w:val="16"/>
      </w:rPr>
      <w:t>3</w:t>
    </w:r>
    <w:r w:rsidRPr="00EB2EC8">
      <w:rPr>
        <w:b/>
        <w:bCs/>
        <w:color w:val="7F7F7F" w:themeColor="text1" w:themeTint="80"/>
        <w:kern w:val="24"/>
        <w:sz w:val="16"/>
        <w:szCs w:val="16"/>
      </w:rPr>
      <w:fldChar w:fldCharType="end"/>
    </w:r>
    <w:r w:rsidRPr="00EB2EC8">
      <w:rPr>
        <w:color w:val="7F7F7F" w:themeColor="text1" w:themeTint="80"/>
        <w:kern w:val="24"/>
        <w:sz w:val="16"/>
        <w:szCs w:val="16"/>
      </w:rPr>
      <w:t xml:space="preserve"> of </w:t>
    </w:r>
    <w:r w:rsidRPr="00EB2EC8">
      <w:rPr>
        <w:b/>
        <w:bCs/>
        <w:color w:val="7F7F7F" w:themeColor="text1" w:themeTint="80"/>
        <w:kern w:val="24"/>
        <w:sz w:val="16"/>
        <w:szCs w:val="16"/>
      </w:rPr>
      <w:fldChar w:fldCharType="begin"/>
    </w:r>
    <w:r w:rsidRPr="00EB2EC8">
      <w:rPr>
        <w:b/>
        <w:bCs/>
        <w:color w:val="7F7F7F" w:themeColor="text1" w:themeTint="80"/>
        <w:kern w:val="24"/>
        <w:sz w:val="16"/>
        <w:szCs w:val="16"/>
      </w:rPr>
      <w:instrText xml:space="preserve"> NUMPAGES  \* Arabic  \* MERGEFORMAT </w:instrText>
    </w:r>
    <w:r w:rsidRPr="00EB2EC8">
      <w:rPr>
        <w:b/>
        <w:bCs/>
        <w:color w:val="7F7F7F" w:themeColor="text1" w:themeTint="80"/>
        <w:kern w:val="24"/>
        <w:sz w:val="16"/>
        <w:szCs w:val="16"/>
      </w:rPr>
      <w:fldChar w:fldCharType="separate"/>
    </w:r>
    <w:r w:rsidR="00736009">
      <w:rPr>
        <w:b/>
        <w:bCs/>
        <w:noProof/>
        <w:color w:val="7F7F7F" w:themeColor="text1" w:themeTint="80"/>
        <w:kern w:val="24"/>
        <w:sz w:val="16"/>
        <w:szCs w:val="16"/>
      </w:rPr>
      <w:t>5</w:t>
    </w:r>
    <w:r w:rsidRPr="00EB2EC8">
      <w:rPr>
        <w:b/>
        <w:bCs/>
        <w:color w:val="7F7F7F" w:themeColor="text1" w:themeTint="80"/>
        <w:kern w:val="24"/>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43D36" w14:textId="77777777" w:rsidR="00A65277" w:rsidRDefault="00A65277" w:rsidP="00B7407E">
      <w:pPr>
        <w:spacing w:after="0" w:line="240" w:lineRule="auto"/>
      </w:pPr>
      <w:r>
        <w:separator/>
      </w:r>
    </w:p>
  </w:footnote>
  <w:footnote w:type="continuationSeparator" w:id="0">
    <w:p w14:paraId="2E76751A" w14:textId="77777777" w:rsidR="00A65277" w:rsidRDefault="00A65277" w:rsidP="00B74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D8B"/>
    <w:multiLevelType w:val="hybridMultilevel"/>
    <w:tmpl w:val="9E1E94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81D8B"/>
    <w:multiLevelType w:val="hybridMultilevel"/>
    <w:tmpl w:val="2252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8315F"/>
    <w:multiLevelType w:val="hybridMultilevel"/>
    <w:tmpl w:val="877C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8282F"/>
    <w:multiLevelType w:val="hybridMultilevel"/>
    <w:tmpl w:val="21FAB776"/>
    <w:lvl w:ilvl="0" w:tplc="EC843AE4">
      <w:start w:val="1"/>
      <w:numFmt w:val="bullet"/>
      <w:lvlText w:val=""/>
      <w:lvlJc w:val="left"/>
      <w:pPr>
        <w:ind w:left="720" w:hanging="360"/>
      </w:pPr>
      <w:rPr>
        <w:rFonts w:ascii="Wingdings" w:hAnsi="Wingdings" w:hint="default"/>
      </w:rPr>
    </w:lvl>
    <w:lvl w:ilvl="1" w:tplc="BFE0AB64">
      <w:start w:val="21"/>
      <w:numFmt w:val="bullet"/>
      <w:lvlText w:val="•"/>
      <w:lvlJc w:val="left"/>
      <w:pPr>
        <w:ind w:left="1080" w:firstLine="0"/>
      </w:pPr>
      <w:rPr>
        <w:rFonts w:ascii="Segoe UI" w:eastAsia="Calibr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D3070"/>
    <w:multiLevelType w:val="hybridMultilevel"/>
    <w:tmpl w:val="474C8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42011"/>
    <w:multiLevelType w:val="hybridMultilevel"/>
    <w:tmpl w:val="DEA8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B455D"/>
    <w:multiLevelType w:val="hybridMultilevel"/>
    <w:tmpl w:val="9528997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953B34"/>
    <w:multiLevelType w:val="hybridMultilevel"/>
    <w:tmpl w:val="EB12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233E5"/>
    <w:multiLevelType w:val="hybridMultilevel"/>
    <w:tmpl w:val="BDEEF506"/>
    <w:lvl w:ilvl="0" w:tplc="EC843A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478E7"/>
    <w:multiLevelType w:val="hybridMultilevel"/>
    <w:tmpl w:val="1C2E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7D18F1"/>
    <w:multiLevelType w:val="hybridMultilevel"/>
    <w:tmpl w:val="3018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04E65"/>
    <w:multiLevelType w:val="hybridMultilevel"/>
    <w:tmpl w:val="BCEC574A"/>
    <w:lvl w:ilvl="0" w:tplc="276A7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0F1C5A"/>
    <w:multiLevelType w:val="hybridMultilevel"/>
    <w:tmpl w:val="A15E25EE"/>
    <w:lvl w:ilvl="0" w:tplc="EC843A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E0CF1"/>
    <w:multiLevelType w:val="hybridMultilevel"/>
    <w:tmpl w:val="5F54A396"/>
    <w:lvl w:ilvl="0" w:tplc="7CF8D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4C727C"/>
    <w:multiLevelType w:val="hybridMultilevel"/>
    <w:tmpl w:val="A790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C5F00"/>
    <w:multiLevelType w:val="hybridMultilevel"/>
    <w:tmpl w:val="B41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00D20"/>
    <w:multiLevelType w:val="hybridMultilevel"/>
    <w:tmpl w:val="C20A7E52"/>
    <w:lvl w:ilvl="0" w:tplc="BBE2571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89C6E2F"/>
    <w:multiLevelType w:val="hybridMultilevel"/>
    <w:tmpl w:val="C18A6B44"/>
    <w:lvl w:ilvl="0" w:tplc="EC843A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AB04CE"/>
    <w:multiLevelType w:val="hybridMultilevel"/>
    <w:tmpl w:val="F3F47EB2"/>
    <w:lvl w:ilvl="0" w:tplc="0964A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FA0A74"/>
    <w:multiLevelType w:val="hybridMultilevel"/>
    <w:tmpl w:val="6B88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46D32"/>
    <w:multiLevelType w:val="hybridMultilevel"/>
    <w:tmpl w:val="B2D65A64"/>
    <w:lvl w:ilvl="0" w:tplc="EC843A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5155E9"/>
    <w:multiLevelType w:val="hybridMultilevel"/>
    <w:tmpl w:val="4392AD32"/>
    <w:lvl w:ilvl="0" w:tplc="EC843AE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73189A"/>
    <w:multiLevelType w:val="hybridMultilevel"/>
    <w:tmpl w:val="1F0A3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064C0"/>
    <w:multiLevelType w:val="hybridMultilevel"/>
    <w:tmpl w:val="CB120C14"/>
    <w:lvl w:ilvl="0" w:tplc="EC843A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476A0"/>
    <w:multiLevelType w:val="hybridMultilevel"/>
    <w:tmpl w:val="A0205472"/>
    <w:lvl w:ilvl="0" w:tplc="3F82BB6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37E94"/>
    <w:multiLevelType w:val="hybridMultilevel"/>
    <w:tmpl w:val="91D4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F63B2"/>
    <w:multiLevelType w:val="hybridMultilevel"/>
    <w:tmpl w:val="C510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E95E52"/>
    <w:multiLevelType w:val="hybridMultilevel"/>
    <w:tmpl w:val="EF08986A"/>
    <w:lvl w:ilvl="0" w:tplc="3F82BB6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915C1"/>
    <w:multiLevelType w:val="hybridMultilevel"/>
    <w:tmpl w:val="9090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24592A"/>
    <w:multiLevelType w:val="hybridMultilevel"/>
    <w:tmpl w:val="F9CA5428"/>
    <w:lvl w:ilvl="0" w:tplc="EC843AE4">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B2335"/>
    <w:multiLevelType w:val="hybridMultilevel"/>
    <w:tmpl w:val="ABF8C22C"/>
    <w:lvl w:ilvl="0" w:tplc="04090001">
      <w:start w:val="1"/>
      <w:numFmt w:val="bullet"/>
      <w:lvlText w:val=""/>
      <w:lvlJc w:val="left"/>
      <w:pPr>
        <w:ind w:left="720" w:hanging="360"/>
      </w:pPr>
      <w:rPr>
        <w:rFonts w:ascii="Symbol" w:hAnsi="Symbol" w:hint="default"/>
      </w:rPr>
    </w:lvl>
    <w:lvl w:ilvl="1" w:tplc="BFE0AB64">
      <w:start w:val="21"/>
      <w:numFmt w:val="bullet"/>
      <w:lvlText w:val="•"/>
      <w:lvlJc w:val="left"/>
      <w:pPr>
        <w:ind w:left="1080" w:firstLine="0"/>
      </w:pPr>
      <w:rPr>
        <w:rFonts w:ascii="Segoe UI" w:eastAsia="Calibr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B16C3"/>
    <w:multiLevelType w:val="hybridMultilevel"/>
    <w:tmpl w:val="EB80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1334E"/>
    <w:multiLevelType w:val="hybridMultilevel"/>
    <w:tmpl w:val="08E8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C478C3"/>
    <w:multiLevelType w:val="hybridMultilevel"/>
    <w:tmpl w:val="59F0A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0F7232"/>
    <w:multiLevelType w:val="hybridMultilevel"/>
    <w:tmpl w:val="9438B8FA"/>
    <w:lvl w:ilvl="0" w:tplc="D998322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E64441"/>
    <w:multiLevelType w:val="hybridMultilevel"/>
    <w:tmpl w:val="8774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41700D6"/>
    <w:multiLevelType w:val="hybridMultilevel"/>
    <w:tmpl w:val="7950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EE52FC"/>
    <w:multiLevelType w:val="hybridMultilevel"/>
    <w:tmpl w:val="30BAB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B462E1"/>
    <w:multiLevelType w:val="hybridMultilevel"/>
    <w:tmpl w:val="18E8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B03C1"/>
    <w:multiLevelType w:val="hybridMultilevel"/>
    <w:tmpl w:val="4DF624B6"/>
    <w:lvl w:ilvl="0" w:tplc="EC843A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75C9A"/>
    <w:multiLevelType w:val="hybridMultilevel"/>
    <w:tmpl w:val="91282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102697"/>
    <w:multiLevelType w:val="hybridMultilevel"/>
    <w:tmpl w:val="A3F09F78"/>
    <w:lvl w:ilvl="0" w:tplc="92EA9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E81D80"/>
    <w:multiLevelType w:val="hybridMultilevel"/>
    <w:tmpl w:val="F5E84C12"/>
    <w:lvl w:ilvl="0" w:tplc="EC843A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77F84"/>
    <w:multiLevelType w:val="hybridMultilevel"/>
    <w:tmpl w:val="6FC2E5D8"/>
    <w:lvl w:ilvl="0" w:tplc="EC843A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41"/>
  </w:num>
  <w:num w:numId="4">
    <w:abstractNumId w:val="16"/>
  </w:num>
  <w:num w:numId="5">
    <w:abstractNumId w:val="18"/>
  </w:num>
  <w:num w:numId="6">
    <w:abstractNumId w:val="13"/>
  </w:num>
  <w:num w:numId="7">
    <w:abstractNumId w:val="6"/>
  </w:num>
  <w:num w:numId="8">
    <w:abstractNumId w:val="37"/>
  </w:num>
  <w:num w:numId="9">
    <w:abstractNumId w:val="35"/>
  </w:num>
  <w:num w:numId="10">
    <w:abstractNumId w:val="40"/>
  </w:num>
  <w:num w:numId="11">
    <w:abstractNumId w:val="4"/>
  </w:num>
  <w:num w:numId="12">
    <w:abstractNumId w:val="27"/>
  </w:num>
  <w:num w:numId="13">
    <w:abstractNumId w:val="24"/>
  </w:num>
  <w:num w:numId="14">
    <w:abstractNumId w:val="28"/>
  </w:num>
  <w:num w:numId="15">
    <w:abstractNumId w:val="9"/>
  </w:num>
  <w:num w:numId="16">
    <w:abstractNumId w:val="2"/>
  </w:num>
  <w:num w:numId="17">
    <w:abstractNumId w:val="14"/>
  </w:num>
  <w:num w:numId="18">
    <w:abstractNumId w:val="25"/>
  </w:num>
  <w:num w:numId="19">
    <w:abstractNumId w:val="32"/>
  </w:num>
  <w:num w:numId="20">
    <w:abstractNumId w:val="31"/>
  </w:num>
  <w:num w:numId="21">
    <w:abstractNumId w:val="1"/>
  </w:num>
  <w:num w:numId="22">
    <w:abstractNumId w:val="23"/>
  </w:num>
  <w:num w:numId="23">
    <w:abstractNumId w:val="43"/>
  </w:num>
  <w:num w:numId="24">
    <w:abstractNumId w:val="42"/>
  </w:num>
  <w:num w:numId="25">
    <w:abstractNumId w:val="21"/>
  </w:num>
  <w:num w:numId="26">
    <w:abstractNumId w:val="3"/>
  </w:num>
  <w:num w:numId="27">
    <w:abstractNumId w:val="12"/>
  </w:num>
  <w:num w:numId="28">
    <w:abstractNumId w:val="17"/>
  </w:num>
  <w:num w:numId="29">
    <w:abstractNumId w:val="29"/>
  </w:num>
  <w:num w:numId="30">
    <w:abstractNumId w:val="39"/>
  </w:num>
  <w:num w:numId="31">
    <w:abstractNumId w:val="8"/>
  </w:num>
  <w:num w:numId="32">
    <w:abstractNumId w:val="19"/>
  </w:num>
  <w:num w:numId="33">
    <w:abstractNumId w:val="38"/>
  </w:num>
  <w:num w:numId="34">
    <w:abstractNumId w:val="30"/>
  </w:num>
  <w:num w:numId="35">
    <w:abstractNumId w:val="33"/>
  </w:num>
  <w:num w:numId="36">
    <w:abstractNumId w:val="7"/>
  </w:num>
  <w:num w:numId="37">
    <w:abstractNumId w:val="36"/>
  </w:num>
  <w:num w:numId="38">
    <w:abstractNumId w:val="15"/>
  </w:num>
  <w:num w:numId="39">
    <w:abstractNumId w:val="0"/>
  </w:num>
  <w:num w:numId="40">
    <w:abstractNumId w:val="22"/>
  </w:num>
  <w:num w:numId="41">
    <w:abstractNumId w:val="5"/>
  </w:num>
  <w:num w:numId="42">
    <w:abstractNumId w:val="10"/>
  </w:num>
  <w:num w:numId="43">
    <w:abstractNumId w:val="26"/>
  </w:num>
  <w:num w:numId="44">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documentProtection w:edit="forms" w:formatting="1"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23"/>
    <w:rsid w:val="000002E9"/>
    <w:rsid w:val="00002F91"/>
    <w:rsid w:val="000056F0"/>
    <w:rsid w:val="00005C43"/>
    <w:rsid w:val="00006073"/>
    <w:rsid w:val="000078CB"/>
    <w:rsid w:val="00022870"/>
    <w:rsid w:val="0003308A"/>
    <w:rsid w:val="00041B39"/>
    <w:rsid w:val="00044CEF"/>
    <w:rsid w:val="0006472D"/>
    <w:rsid w:val="00074EB3"/>
    <w:rsid w:val="00085258"/>
    <w:rsid w:val="00091E60"/>
    <w:rsid w:val="000A610D"/>
    <w:rsid w:val="000A6D9A"/>
    <w:rsid w:val="000A72F4"/>
    <w:rsid w:val="000B4006"/>
    <w:rsid w:val="000D733C"/>
    <w:rsid w:val="000E2042"/>
    <w:rsid w:val="000E2A1C"/>
    <w:rsid w:val="000E5958"/>
    <w:rsid w:val="000F11BC"/>
    <w:rsid w:val="000F2A64"/>
    <w:rsid w:val="000F39F7"/>
    <w:rsid w:val="000F49D8"/>
    <w:rsid w:val="00105562"/>
    <w:rsid w:val="001074DC"/>
    <w:rsid w:val="00113C8E"/>
    <w:rsid w:val="0012049D"/>
    <w:rsid w:val="00155E0E"/>
    <w:rsid w:val="00160392"/>
    <w:rsid w:val="001617EB"/>
    <w:rsid w:val="00162ADF"/>
    <w:rsid w:val="00167A40"/>
    <w:rsid w:val="00174DFE"/>
    <w:rsid w:val="001872EF"/>
    <w:rsid w:val="00190544"/>
    <w:rsid w:val="00192BE0"/>
    <w:rsid w:val="001956DE"/>
    <w:rsid w:val="001A5C63"/>
    <w:rsid w:val="001A70BC"/>
    <w:rsid w:val="001B401C"/>
    <w:rsid w:val="001B59E7"/>
    <w:rsid w:val="001B6B46"/>
    <w:rsid w:val="001B74E8"/>
    <w:rsid w:val="001C1A78"/>
    <w:rsid w:val="001D0EAB"/>
    <w:rsid w:val="001D6910"/>
    <w:rsid w:val="001F3283"/>
    <w:rsid w:val="00201021"/>
    <w:rsid w:val="00201F64"/>
    <w:rsid w:val="0020534F"/>
    <w:rsid w:val="002053FE"/>
    <w:rsid w:val="00220BC3"/>
    <w:rsid w:val="002502DC"/>
    <w:rsid w:val="002619FD"/>
    <w:rsid w:val="002660F6"/>
    <w:rsid w:val="0027179E"/>
    <w:rsid w:val="002736AA"/>
    <w:rsid w:val="002756F8"/>
    <w:rsid w:val="00276E94"/>
    <w:rsid w:val="00280D51"/>
    <w:rsid w:val="0028408B"/>
    <w:rsid w:val="0028737D"/>
    <w:rsid w:val="00287AA8"/>
    <w:rsid w:val="002929C4"/>
    <w:rsid w:val="002A51E2"/>
    <w:rsid w:val="002A5B48"/>
    <w:rsid w:val="002A6291"/>
    <w:rsid w:val="002B0081"/>
    <w:rsid w:val="002B202D"/>
    <w:rsid w:val="002B2F89"/>
    <w:rsid w:val="002D2D01"/>
    <w:rsid w:val="002E2680"/>
    <w:rsid w:val="002F2896"/>
    <w:rsid w:val="00302CA1"/>
    <w:rsid w:val="00303A8A"/>
    <w:rsid w:val="00305B0B"/>
    <w:rsid w:val="00307701"/>
    <w:rsid w:val="00311269"/>
    <w:rsid w:val="003158C2"/>
    <w:rsid w:val="00335C66"/>
    <w:rsid w:val="00352599"/>
    <w:rsid w:val="003547A5"/>
    <w:rsid w:val="00370E94"/>
    <w:rsid w:val="003736CE"/>
    <w:rsid w:val="00381AFF"/>
    <w:rsid w:val="003859BA"/>
    <w:rsid w:val="00397B5D"/>
    <w:rsid w:val="003A41BA"/>
    <w:rsid w:val="003A5001"/>
    <w:rsid w:val="003B17A1"/>
    <w:rsid w:val="003B2E61"/>
    <w:rsid w:val="003B2F48"/>
    <w:rsid w:val="003B7072"/>
    <w:rsid w:val="003C0D56"/>
    <w:rsid w:val="003C7D8A"/>
    <w:rsid w:val="003D0874"/>
    <w:rsid w:val="003D11E7"/>
    <w:rsid w:val="003D6285"/>
    <w:rsid w:val="003E4432"/>
    <w:rsid w:val="003F3BE8"/>
    <w:rsid w:val="0040243B"/>
    <w:rsid w:val="0040538F"/>
    <w:rsid w:val="00411209"/>
    <w:rsid w:val="004259C2"/>
    <w:rsid w:val="0042621F"/>
    <w:rsid w:val="00441FE3"/>
    <w:rsid w:val="00452393"/>
    <w:rsid w:val="00461464"/>
    <w:rsid w:val="00471928"/>
    <w:rsid w:val="00476B2D"/>
    <w:rsid w:val="00484C1D"/>
    <w:rsid w:val="004856FF"/>
    <w:rsid w:val="0049232B"/>
    <w:rsid w:val="004962D0"/>
    <w:rsid w:val="004B57E7"/>
    <w:rsid w:val="004D0619"/>
    <w:rsid w:val="004D4E4C"/>
    <w:rsid w:val="004D56FB"/>
    <w:rsid w:val="004E1EB1"/>
    <w:rsid w:val="004E7A4C"/>
    <w:rsid w:val="004F5B24"/>
    <w:rsid w:val="005013B5"/>
    <w:rsid w:val="0050570D"/>
    <w:rsid w:val="00506EA4"/>
    <w:rsid w:val="00510F92"/>
    <w:rsid w:val="00522BF2"/>
    <w:rsid w:val="00527F47"/>
    <w:rsid w:val="00536623"/>
    <w:rsid w:val="00541CAE"/>
    <w:rsid w:val="0054433D"/>
    <w:rsid w:val="00560FE5"/>
    <w:rsid w:val="00570F4F"/>
    <w:rsid w:val="0057540C"/>
    <w:rsid w:val="005761AF"/>
    <w:rsid w:val="005910CE"/>
    <w:rsid w:val="005958A4"/>
    <w:rsid w:val="00595E7A"/>
    <w:rsid w:val="005A24EB"/>
    <w:rsid w:val="005A4217"/>
    <w:rsid w:val="005A4C8C"/>
    <w:rsid w:val="005A63B9"/>
    <w:rsid w:val="005B03D1"/>
    <w:rsid w:val="005B10E3"/>
    <w:rsid w:val="005B3BC8"/>
    <w:rsid w:val="005D5A86"/>
    <w:rsid w:val="005E348F"/>
    <w:rsid w:val="005E3761"/>
    <w:rsid w:val="005E4AAD"/>
    <w:rsid w:val="005F11DC"/>
    <w:rsid w:val="005F6486"/>
    <w:rsid w:val="006032CD"/>
    <w:rsid w:val="006071FB"/>
    <w:rsid w:val="00614E7B"/>
    <w:rsid w:val="00615D71"/>
    <w:rsid w:val="00623D99"/>
    <w:rsid w:val="0062455C"/>
    <w:rsid w:val="006315CC"/>
    <w:rsid w:val="00631696"/>
    <w:rsid w:val="00634446"/>
    <w:rsid w:val="006352AC"/>
    <w:rsid w:val="00645E7E"/>
    <w:rsid w:val="00662B49"/>
    <w:rsid w:val="00662C3D"/>
    <w:rsid w:val="00672B40"/>
    <w:rsid w:val="00673522"/>
    <w:rsid w:val="00676D95"/>
    <w:rsid w:val="006820DA"/>
    <w:rsid w:val="00697AC3"/>
    <w:rsid w:val="006A2EF8"/>
    <w:rsid w:val="006A590B"/>
    <w:rsid w:val="006B30B1"/>
    <w:rsid w:val="006C4803"/>
    <w:rsid w:val="006E3B2B"/>
    <w:rsid w:val="006E3CDD"/>
    <w:rsid w:val="006E4034"/>
    <w:rsid w:val="006F0C52"/>
    <w:rsid w:val="006F0D8A"/>
    <w:rsid w:val="006F3415"/>
    <w:rsid w:val="007036A3"/>
    <w:rsid w:val="0070613B"/>
    <w:rsid w:val="00707E99"/>
    <w:rsid w:val="0071330E"/>
    <w:rsid w:val="007140EA"/>
    <w:rsid w:val="00717CE2"/>
    <w:rsid w:val="00725114"/>
    <w:rsid w:val="00736009"/>
    <w:rsid w:val="00754EC9"/>
    <w:rsid w:val="007553C4"/>
    <w:rsid w:val="0075573F"/>
    <w:rsid w:val="00760147"/>
    <w:rsid w:val="007727F8"/>
    <w:rsid w:val="0078002A"/>
    <w:rsid w:val="0078665B"/>
    <w:rsid w:val="007A55B7"/>
    <w:rsid w:val="007A72A7"/>
    <w:rsid w:val="007B5BCB"/>
    <w:rsid w:val="007C27B3"/>
    <w:rsid w:val="007C44DD"/>
    <w:rsid w:val="007C5582"/>
    <w:rsid w:val="007E4A79"/>
    <w:rsid w:val="007F3B7B"/>
    <w:rsid w:val="008010F6"/>
    <w:rsid w:val="008015DA"/>
    <w:rsid w:val="00806016"/>
    <w:rsid w:val="00810D30"/>
    <w:rsid w:val="0081548E"/>
    <w:rsid w:val="008307FA"/>
    <w:rsid w:val="00834765"/>
    <w:rsid w:val="00835BD1"/>
    <w:rsid w:val="008364EB"/>
    <w:rsid w:val="00840A2F"/>
    <w:rsid w:val="0084735B"/>
    <w:rsid w:val="00881DDC"/>
    <w:rsid w:val="0088439B"/>
    <w:rsid w:val="0089575D"/>
    <w:rsid w:val="008A43C4"/>
    <w:rsid w:val="008A61D3"/>
    <w:rsid w:val="008B039F"/>
    <w:rsid w:val="008B2785"/>
    <w:rsid w:val="008B3427"/>
    <w:rsid w:val="008C066A"/>
    <w:rsid w:val="008D0B58"/>
    <w:rsid w:val="008E1537"/>
    <w:rsid w:val="008E4AD1"/>
    <w:rsid w:val="00900272"/>
    <w:rsid w:val="00901FF9"/>
    <w:rsid w:val="00907268"/>
    <w:rsid w:val="00922032"/>
    <w:rsid w:val="009275CC"/>
    <w:rsid w:val="00955238"/>
    <w:rsid w:val="009634C9"/>
    <w:rsid w:val="009672D5"/>
    <w:rsid w:val="00970930"/>
    <w:rsid w:val="0097312F"/>
    <w:rsid w:val="00984164"/>
    <w:rsid w:val="00994E91"/>
    <w:rsid w:val="009A4C36"/>
    <w:rsid w:val="009B765D"/>
    <w:rsid w:val="009D50A6"/>
    <w:rsid w:val="009D638B"/>
    <w:rsid w:val="009E2E2C"/>
    <w:rsid w:val="009E4053"/>
    <w:rsid w:val="00A30708"/>
    <w:rsid w:val="00A33081"/>
    <w:rsid w:val="00A33A8B"/>
    <w:rsid w:val="00A405C6"/>
    <w:rsid w:val="00A416C6"/>
    <w:rsid w:val="00A4652B"/>
    <w:rsid w:val="00A57083"/>
    <w:rsid w:val="00A571E4"/>
    <w:rsid w:val="00A611E8"/>
    <w:rsid w:val="00A65277"/>
    <w:rsid w:val="00A9024C"/>
    <w:rsid w:val="00A95247"/>
    <w:rsid w:val="00AA3479"/>
    <w:rsid w:val="00AB5371"/>
    <w:rsid w:val="00AB631D"/>
    <w:rsid w:val="00AD0BA4"/>
    <w:rsid w:val="00AD32B9"/>
    <w:rsid w:val="00AF0A6D"/>
    <w:rsid w:val="00B12D79"/>
    <w:rsid w:val="00B13A34"/>
    <w:rsid w:val="00B2281E"/>
    <w:rsid w:val="00B4051C"/>
    <w:rsid w:val="00B42869"/>
    <w:rsid w:val="00B432C9"/>
    <w:rsid w:val="00B64B10"/>
    <w:rsid w:val="00B66D43"/>
    <w:rsid w:val="00B73694"/>
    <w:rsid w:val="00B7407E"/>
    <w:rsid w:val="00B76689"/>
    <w:rsid w:val="00B86F8D"/>
    <w:rsid w:val="00B91041"/>
    <w:rsid w:val="00B941C9"/>
    <w:rsid w:val="00BA16BF"/>
    <w:rsid w:val="00BA34EE"/>
    <w:rsid w:val="00BA55B5"/>
    <w:rsid w:val="00BA6CF8"/>
    <w:rsid w:val="00BB6B1F"/>
    <w:rsid w:val="00BC4255"/>
    <w:rsid w:val="00BE17B0"/>
    <w:rsid w:val="00BE5724"/>
    <w:rsid w:val="00BE7560"/>
    <w:rsid w:val="00BF36ED"/>
    <w:rsid w:val="00C0038B"/>
    <w:rsid w:val="00C12309"/>
    <w:rsid w:val="00C12D0F"/>
    <w:rsid w:val="00C3013B"/>
    <w:rsid w:val="00C335E7"/>
    <w:rsid w:val="00C43ED8"/>
    <w:rsid w:val="00C4505C"/>
    <w:rsid w:val="00C64E81"/>
    <w:rsid w:val="00C65170"/>
    <w:rsid w:val="00C65CF1"/>
    <w:rsid w:val="00CA0D97"/>
    <w:rsid w:val="00CA1A65"/>
    <w:rsid w:val="00CB4B4E"/>
    <w:rsid w:val="00CB5E7F"/>
    <w:rsid w:val="00CC2D17"/>
    <w:rsid w:val="00CC344A"/>
    <w:rsid w:val="00CD01F5"/>
    <w:rsid w:val="00CD16B4"/>
    <w:rsid w:val="00CF0D5F"/>
    <w:rsid w:val="00CF7128"/>
    <w:rsid w:val="00D02FED"/>
    <w:rsid w:val="00D06606"/>
    <w:rsid w:val="00D22F3E"/>
    <w:rsid w:val="00D2311F"/>
    <w:rsid w:val="00D30DE9"/>
    <w:rsid w:val="00D3364D"/>
    <w:rsid w:val="00D33D18"/>
    <w:rsid w:val="00D349F1"/>
    <w:rsid w:val="00D351D8"/>
    <w:rsid w:val="00D36B59"/>
    <w:rsid w:val="00D4364F"/>
    <w:rsid w:val="00D43BBF"/>
    <w:rsid w:val="00D5289D"/>
    <w:rsid w:val="00D52B3A"/>
    <w:rsid w:val="00D52E7F"/>
    <w:rsid w:val="00D61F7B"/>
    <w:rsid w:val="00D71886"/>
    <w:rsid w:val="00D77E4E"/>
    <w:rsid w:val="00D826FB"/>
    <w:rsid w:val="00D841E5"/>
    <w:rsid w:val="00D9073F"/>
    <w:rsid w:val="00D96F6D"/>
    <w:rsid w:val="00D97708"/>
    <w:rsid w:val="00DA1C69"/>
    <w:rsid w:val="00DA414D"/>
    <w:rsid w:val="00DA4FD1"/>
    <w:rsid w:val="00DA69F4"/>
    <w:rsid w:val="00DA6ED9"/>
    <w:rsid w:val="00DA7008"/>
    <w:rsid w:val="00DB28F5"/>
    <w:rsid w:val="00DC004E"/>
    <w:rsid w:val="00DC478F"/>
    <w:rsid w:val="00DC7476"/>
    <w:rsid w:val="00DD221D"/>
    <w:rsid w:val="00DD3807"/>
    <w:rsid w:val="00DE2115"/>
    <w:rsid w:val="00DE7D13"/>
    <w:rsid w:val="00DF2915"/>
    <w:rsid w:val="00DF703F"/>
    <w:rsid w:val="00E02350"/>
    <w:rsid w:val="00E033F2"/>
    <w:rsid w:val="00E0439A"/>
    <w:rsid w:val="00E101EC"/>
    <w:rsid w:val="00E12B79"/>
    <w:rsid w:val="00E331DE"/>
    <w:rsid w:val="00E34D4E"/>
    <w:rsid w:val="00E42DE5"/>
    <w:rsid w:val="00E440B4"/>
    <w:rsid w:val="00E56A4C"/>
    <w:rsid w:val="00E72A90"/>
    <w:rsid w:val="00E829B3"/>
    <w:rsid w:val="00E85C52"/>
    <w:rsid w:val="00E866C2"/>
    <w:rsid w:val="00E87AF6"/>
    <w:rsid w:val="00E92473"/>
    <w:rsid w:val="00E93CAA"/>
    <w:rsid w:val="00E975AF"/>
    <w:rsid w:val="00EA140B"/>
    <w:rsid w:val="00EA2862"/>
    <w:rsid w:val="00EA52B3"/>
    <w:rsid w:val="00EA5352"/>
    <w:rsid w:val="00EB700B"/>
    <w:rsid w:val="00EC70F9"/>
    <w:rsid w:val="00ED3E04"/>
    <w:rsid w:val="00EE2709"/>
    <w:rsid w:val="00EE6965"/>
    <w:rsid w:val="00EF3014"/>
    <w:rsid w:val="00F04EEF"/>
    <w:rsid w:val="00F16103"/>
    <w:rsid w:val="00F24F2B"/>
    <w:rsid w:val="00F4463C"/>
    <w:rsid w:val="00F53A29"/>
    <w:rsid w:val="00F71229"/>
    <w:rsid w:val="00F74E2E"/>
    <w:rsid w:val="00F76DD8"/>
    <w:rsid w:val="00F9063D"/>
    <w:rsid w:val="00F909BB"/>
    <w:rsid w:val="00FC60B9"/>
    <w:rsid w:val="00FD4BF8"/>
    <w:rsid w:val="00FE43F8"/>
    <w:rsid w:val="00FE4761"/>
    <w:rsid w:val="00FF19F6"/>
    <w:rsid w:val="00FF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BEA9A3"/>
  <w15:docId w15:val="{F3AA5ABB-A47D-402E-AA61-76EDC374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14D"/>
    <w:pPr>
      <w:spacing w:after="200" w:line="276" w:lineRule="auto"/>
    </w:pPr>
    <w:rPr>
      <w:rFonts w:ascii="Segoe UI" w:hAnsi="Segoe UI"/>
      <w:szCs w:val="22"/>
    </w:rPr>
  </w:style>
  <w:style w:type="paragraph" w:styleId="Heading1">
    <w:name w:val="heading 1"/>
    <w:basedOn w:val="Normal"/>
    <w:next w:val="Normal"/>
    <w:link w:val="Heading1Char"/>
    <w:uiPriority w:val="9"/>
    <w:qFormat/>
    <w:rsid w:val="003158C2"/>
    <w:pPr>
      <w:pBdr>
        <w:bottom w:val="single" w:sz="4" w:space="1" w:color="auto"/>
      </w:pBdr>
      <w:spacing w:line="240" w:lineRule="auto"/>
      <w:outlineLvl w:val="0"/>
    </w:pPr>
    <w:rPr>
      <w:rFonts w:cs="Segoe UI"/>
      <w:b/>
      <w:sz w:val="40"/>
    </w:rPr>
  </w:style>
  <w:style w:type="paragraph" w:styleId="Heading2">
    <w:name w:val="heading 2"/>
    <w:basedOn w:val="Normal"/>
    <w:next w:val="Normal"/>
    <w:link w:val="Heading2Char"/>
    <w:uiPriority w:val="9"/>
    <w:unhideWhenUsed/>
    <w:qFormat/>
    <w:rsid w:val="003158C2"/>
    <w:pPr>
      <w:pBdr>
        <w:bottom w:val="single" w:sz="4" w:space="1" w:color="auto"/>
      </w:pBdr>
      <w:spacing w:after="0" w:line="240" w:lineRule="auto"/>
      <w:outlineLvl w:val="1"/>
    </w:pPr>
    <w:rPr>
      <w:rFonts w:cs="Segoe U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6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36623"/>
    <w:pPr>
      <w:ind w:left="720"/>
      <w:contextualSpacing/>
    </w:pPr>
  </w:style>
  <w:style w:type="paragraph" w:styleId="Header">
    <w:name w:val="header"/>
    <w:basedOn w:val="Normal"/>
    <w:link w:val="HeaderChar"/>
    <w:uiPriority w:val="99"/>
    <w:unhideWhenUsed/>
    <w:rsid w:val="00B7407E"/>
    <w:pPr>
      <w:tabs>
        <w:tab w:val="center" w:pos="4680"/>
        <w:tab w:val="right" w:pos="9360"/>
      </w:tabs>
    </w:pPr>
  </w:style>
  <w:style w:type="character" w:customStyle="1" w:styleId="HeaderChar">
    <w:name w:val="Header Char"/>
    <w:link w:val="Header"/>
    <w:uiPriority w:val="99"/>
    <w:rsid w:val="00B7407E"/>
    <w:rPr>
      <w:sz w:val="22"/>
      <w:szCs w:val="22"/>
    </w:rPr>
  </w:style>
  <w:style w:type="paragraph" w:styleId="Footer">
    <w:name w:val="footer"/>
    <w:basedOn w:val="Normal"/>
    <w:link w:val="FooterChar"/>
    <w:uiPriority w:val="99"/>
    <w:unhideWhenUsed/>
    <w:rsid w:val="00B7407E"/>
    <w:pPr>
      <w:tabs>
        <w:tab w:val="center" w:pos="4680"/>
        <w:tab w:val="right" w:pos="9360"/>
      </w:tabs>
    </w:pPr>
  </w:style>
  <w:style w:type="character" w:customStyle="1" w:styleId="FooterChar">
    <w:name w:val="Footer Char"/>
    <w:link w:val="Footer"/>
    <w:uiPriority w:val="99"/>
    <w:rsid w:val="00B7407E"/>
    <w:rPr>
      <w:sz w:val="22"/>
      <w:szCs w:val="22"/>
    </w:rPr>
  </w:style>
  <w:style w:type="paragraph" w:styleId="BalloonText">
    <w:name w:val="Balloon Text"/>
    <w:basedOn w:val="Normal"/>
    <w:link w:val="BalloonTextChar"/>
    <w:uiPriority w:val="99"/>
    <w:semiHidden/>
    <w:unhideWhenUsed/>
    <w:rsid w:val="005E3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48F"/>
    <w:rPr>
      <w:rFonts w:ascii="Tahoma" w:hAnsi="Tahoma" w:cs="Tahoma"/>
      <w:sz w:val="16"/>
      <w:szCs w:val="16"/>
    </w:rPr>
  </w:style>
  <w:style w:type="character" w:styleId="CommentReference">
    <w:name w:val="annotation reference"/>
    <w:basedOn w:val="DefaultParagraphFont"/>
    <w:uiPriority w:val="99"/>
    <w:semiHidden/>
    <w:unhideWhenUsed/>
    <w:rsid w:val="005E348F"/>
    <w:rPr>
      <w:sz w:val="16"/>
      <w:szCs w:val="16"/>
    </w:rPr>
  </w:style>
  <w:style w:type="paragraph" w:styleId="CommentText">
    <w:name w:val="annotation text"/>
    <w:basedOn w:val="Normal"/>
    <w:link w:val="CommentTextChar"/>
    <w:uiPriority w:val="99"/>
    <w:semiHidden/>
    <w:unhideWhenUsed/>
    <w:rsid w:val="005E348F"/>
    <w:pPr>
      <w:spacing w:line="240" w:lineRule="auto"/>
    </w:pPr>
    <w:rPr>
      <w:szCs w:val="20"/>
    </w:rPr>
  </w:style>
  <w:style w:type="character" w:customStyle="1" w:styleId="CommentTextChar">
    <w:name w:val="Comment Text Char"/>
    <w:basedOn w:val="DefaultParagraphFont"/>
    <w:link w:val="CommentText"/>
    <w:uiPriority w:val="99"/>
    <w:semiHidden/>
    <w:rsid w:val="005E348F"/>
  </w:style>
  <w:style w:type="paragraph" w:styleId="CommentSubject">
    <w:name w:val="annotation subject"/>
    <w:basedOn w:val="CommentText"/>
    <w:next w:val="CommentText"/>
    <w:link w:val="CommentSubjectChar"/>
    <w:uiPriority w:val="99"/>
    <w:semiHidden/>
    <w:unhideWhenUsed/>
    <w:rsid w:val="005E348F"/>
    <w:rPr>
      <w:b/>
      <w:bCs/>
    </w:rPr>
  </w:style>
  <w:style w:type="character" w:customStyle="1" w:styleId="CommentSubjectChar">
    <w:name w:val="Comment Subject Char"/>
    <w:basedOn w:val="CommentTextChar"/>
    <w:link w:val="CommentSubject"/>
    <w:uiPriority w:val="99"/>
    <w:semiHidden/>
    <w:rsid w:val="005E348F"/>
    <w:rPr>
      <w:b/>
      <w:bCs/>
    </w:rPr>
  </w:style>
  <w:style w:type="character" w:styleId="PlaceholderText">
    <w:name w:val="Placeholder Text"/>
    <w:basedOn w:val="DefaultParagraphFont"/>
    <w:uiPriority w:val="99"/>
    <w:semiHidden/>
    <w:rsid w:val="008364EB"/>
    <w:rPr>
      <w:color w:val="808080"/>
    </w:rPr>
  </w:style>
  <w:style w:type="character" w:styleId="Hyperlink">
    <w:name w:val="Hyperlink"/>
    <w:basedOn w:val="DefaultParagraphFont"/>
    <w:uiPriority w:val="99"/>
    <w:unhideWhenUsed/>
    <w:rsid w:val="00A571E4"/>
    <w:rPr>
      <w:color w:val="0000FF" w:themeColor="hyperlink"/>
      <w:u w:val="single"/>
    </w:rPr>
  </w:style>
  <w:style w:type="paragraph" w:styleId="NoSpacing">
    <w:name w:val="No Spacing"/>
    <w:uiPriority w:val="1"/>
    <w:qFormat/>
    <w:rsid w:val="00FF19F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D61F7B"/>
    <w:rPr>
      <w:color w:val="800080" w:themeColor="followedHyperlink"/>
      <w:u w:val="single"/>
    </w:rPr>
  </w:style>
  <w:style w:type="character" w:customStyle="1" w:styleId="Heading1Char">
    <w:name w:val="Heading 1 Char"/>
    <w:basedOn w:val="DefaultParagraphFont"/>
    <w:link w:val="Heading1"/>
    <w:uiPriority w:val="9"/>
    <w:rsid w:val="003158C2"/>
    <w:rPr>
      <w:rFonts w:ascii="Segoe UI" w:hAnsi="Segoe UI" w:cs="Segoe UI"/>
      <w:b/>
      <w:sz w:val="40"/>
      <w:szCs w:val="22"/>
    </w:rPr>
  </w:style>
  <w:style w:type="character" w:customStyle="1" w:styleId="Heading2Char">
    <w:name w:val="Heading 2 Char"/>
    <w:basedOn w:val="DefaultParagraphFont"/>
    <w:link w:val="Heading2"/>
    <w:uiPriority w:val="9"/>
    <w:rsid w:val="003158C2"/>
    <w:rPr>
      <w:rFonts w:ascii="Segoe UI" w:hAnsi="Segoe UI" w:cs="Segoe UI"/>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4608">
      <w:bodyDiv w:val="1"/>
      <w:marLeft w:val="0"/>
      <w:marRight w:val="0"/>
      <w:marTop w:val="0"/>
      <w:marBottom w:val="0"/>
      <w:divBdr>
        <w:top w:val="none" w:sz="0" w:space="0" w:color="auto"/>
        <w:left w:val="none" w:sz="0" w:space="0" w:color="auto"/>
        <w:bottom w:val="none" w:sz="0" w:space="0" w:color="auto"/>
        <w:right w:val="none" w:sz="0" w:space="0" w:color="auto"/>
      </w:divBdr>
    </w:div>
    <w:div w:id="190068284">
      <w:bodyDiv w:val="1"/>
      <w:marLeft w:val="0"/>
      <w:marRight w:val="0"/>
      <w:marTop w:val="0"/>
      <w:marBottom w:val="0"/>
      <w:divBdr>
        <w:top w:val="none" w:sz="0" w:space="0" w:color="auto"/>
        <w:left w:val="none" w:sz="0" w:space="0" w:color="auto"/>
        <w:bottom w:val="none" w:sz="0" w:space="0" w:color="auto"/>
        <w:right w:val="none" w:sz="0" w:space="0" w:color="auto"/>
      </w:divBdr>
    </w:div>
    <w:div w:id="9118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28A.640" TargetMode="External"/><Relationship Id="rId13" Type="http://schemas.openxmlformats.org/officeDocument/2006/relationships/hyperlink" Target="https://www.tolerance.org/professional-development/webinars/responding-to-hate-and-bias-at-school-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12.wa.us/sites/default/files/public/cisl/pubdocs/2019_Discipline_Equity_Guidelines_Final.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RCW/default.aspx?cite=28A.64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leg.wa.gov/wac/default.aspx?cite=392-190" TargetMode="External"/><Relationship Id="rId4" Type="http://schemas.openxmlformats.org/officeDocument/2006/relationships/settings" Target="settings.xml"/><Relationship Id="rId9" Type="http://schemas.openxmlformats.org/officeDocument/2006/relationships/hyperlink" Target="http://apps.leg.wa.gov/rcw/default.aspx?cite=28A.642" TargetMode="External"/><Relationship Id="rId14" Type="http://schemas.openxmlformats.org/officeDocument/2006/relationships/hyperlink" Target="https://www.k12.wa.us/policy-funding/equity-and-civil-rights/school-district-charter-school-compliance-coordinato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General"/>
          <w:gallery w:val="placeholder"/>
        </w:category>
        <w:types>
          <w:type w:val="bbPlcHdr"/>
        </w:types>
        <w:behaviors>
          <w:behavior w:val="content"/>
        </w:behaviors>
        <w:guid w:val="{CFABC922-6A39-406E-BE48-CDD3455124BA}"/>
      </w:docPartPr>
      <w:docPartBody>
        <w:p w:rsidR="00CC5284" w:rsidRDefault="00CC5284">
          <w:r w:rsidRPr="00073733">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284"/>
    <w:rsid w:val="004A03F3"/>
    <w:rsid w:val="00CC5284"/>
    <w:rsid w:val="00FF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069D"/>
    <w:rPr>
      <w:color w:val="808080"/>
    </w:rPr>
  </w:style>
  <w:style w:type="paragraph" w:customStyle="1" w:styleId="838710290D714FADA2214C20F2D22E71">
    <w:name w:val="838710290D714FADA2214C20F2D22E71"/>
    <w:rsid w:val="00CC5284"/>
  </w:style>
  <w:style w:type="paragraph" w:customStyle="1" w:styleId="BEB468310C0346269741739AD65F44E9">
    <w:name w:val="BEB468310C0346269741739AD65F44E9"/>
    <w:rsid w:val="00CC5284"/>
  </w:style>
  <w:style w:type="paragraph" w:customStyle="1" w:styleId="252D9CBE08A0492084E2E6018A9F25D1">
    <w:name w:val="252D9CBE08A0492084E2E6018A9F25D1"/>
    <w:rsid w:val="00CC5284"/>
  </w:style>
  <w:style w:type="paragraph" w:customStyle="1" w:styleId="0A677A35A3E34529A63F985F041E3777">
    <w:name w:val="0A677A35A3E34529A63F985F041E3777"/>
    <w:rsid w:val="00CC5284"/>
  </w:style>
  <w:style w:type="paragraph" w:customStyle="1" w:styleId="978FBEAD779F4028B53DE6B5810554F1">
    <w:name w:val="978FBEAD779F4028B53DE6B5810554F1"/>
    <w:rsid w:val="00CC52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727D2-D511-4D25-B301-3528BE02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Coordinator Training Report</vt:lpstr>
    </vt:vector>
  </TitlesOfParts>
  <Company>OSPI</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Training Report</dc:title>
  <dc:subject>Compliance Coordinator Training</dc:subject>
  <dc:creator>OSPI Equity and Civil Rights</dc:creator>
  <cp:keywords/>
  <cp:lastModifiedBy>Sarah Albertson</cp:lastModifiedBy>
  <cp:revision>4</cp:revision>
  <cp:lastPrinted>2019-11-06T22:01:00Z</cp:lastPrinted>
  <dcterms:created xsi:type="dcterms:W3CDTF">2019-11-12T00:20:00Z</dcterms:created>
  <dcterms:modified xsi:type="dcterms:W3CDTF">2019-11-12T00:27:00Z</dcterms:modified>
</cp:coreProperties>
</file>