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55" w:rsidRPr="004333F6" w:rsidRDefault="00BA247F" w:rsidP="004333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</w:t>
      </w:r>
      <w:r w:rsidR="0095043E" w:rsidRPr="0095043E">
        <w:rPr>
          <w:b/>
          <w:sz w:val="32"/>
          <w:szCs w:val="32"/>
        </w:rPr>
        <w:t>LESSON PLAN</w:t>
      </w:r>
      <w:r w:rsidR="004333F6">
        <w:rPr>
          <w:b/>
          <w:sz w:val="32"/>
          <w:szCs w:val="32"/>
        </w:rPr>
        <w:t xml:space="preserve">   </w:t>
      </w:r>
      <w:r w:rsidR="004333F6">
        <w:t>Educator</w:t>
      </w:r>
      <w:r w:rsidR="0095043E">
        <w:t>:</w:t>
      </w:r>
      <w:r w:rsidR="00146EBA">
        <w:t xml:space="preserve"> </w:t>
      </w:r>
      <w:r w:rsidR="0095043E">
        <w:tab/>
      </w:r>
      <w:r w:rsidR="00146EBA">
        <w:tab/>
      </w:r>
      <w:r w:rsidR="00146EBA">
        <w:tab/>
      </w:r>
      <w:r w:rsidR="00265773">
        <w:tab/>
      </w:r>
      <w:r w:rsidR="0095043E">
        <w:t>Unit:</w:t>
      </w:r>
      <w:r w:rsidR="00146EBA">
        <w:t xml:space="preserve"> </w:t>
      </w:r>
      <w:r w:rsidR="00146EBA">
        <w:tab/>
      </w:r>
      <w:r w:rsidR="00146EBA">
        <w:tab/>
      </w:r>
      <w:r w:rsidR="00146EBA">
        <w:tab/>
      </w:r>
      <w:r w:rsidR="0095043E">
        <w:tab/>
      </w:r>
      <w:r w:rsidR="00146EBA">
        <w:tab/>
      </w:r>
      <w:r w:rsidR="0095043E"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150"/>
      </w:tblGrid>
      <w:tr w:rsidR="00E15DAD" w:rsidTr="00BA247F">
        <w:tc>
          <w:tcPr>
            <w:tcW w:w="2155" w:type="dxa"/>
            <w:vMerge w:val="restart"/>
          </w:tcPr>
          <w:p w:rsidR="00E15DAD" w:rsidRDefault="00E15DAD" w:rsidP="002B60F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6A2646">
              <w:rPr>
                <w:b/>
                <w:color w:val="000000" w:themeColor="text1"/>
                <w:sz w:val="28"/>
                <w:szCs w:val="28"/>
              </w:rPr>
              <w:t>Standard</w:t>
            </w:r>
            <w:r>
              <w:rPr>
                <w:b/>
                <w:color w:val="000000" w:themeColor="text1"/>
                <w:sz w:val="28"/>
                <w:szCs w:val="28"/>
              </w:rPr>
              <w:t>(s)</w:t>
            </w:r>
          </w:p>
          <w:p w:rsidR="00E15DAD" w:rsidRPr="006A2646" w:rsidRDefault="00E15DAD" w:rsidP="002B60F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all that apply</w:t>
            </w:r>
          </w:p>
          <w:p w:rsidR="00E15DAD" w:rsidRPr="00EE6D49" w:rsidRDefault="00BA247F" w:rsidP="00BA247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Concepts/ knowledge</w:t>
            </w:r>
          </w:p>
          <w:p w:rsidR="00E15DAD" w:rsidRPr="00EE6D49" w:rsidRDefault="00BA247F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Analyze influence</w:t>
            </w:r>
          </w:p>
          <w:p w:rsidR="00E15DAD" w:rsidRPr="00EE6D49" w:rsidRDefault="00BA247F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Access Valid Information</w:t>
            </w:r>
          </w:p>
          <w:p w:rsidR="00E15DAD" w:rsidRPr="00EE6D49" w:rsidRDefault="00BA247F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Interpersonal communication</w:t>
            </w:r>
          </w:p>
          <w:p w:rsidR="00E15DAD" w:rsidRPr="00EE6D49" w:rsidRDefault="00BA247F" w:rsidP="00BA247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Decision-making</w:t>
            </w:r>
          </w:p>
          <w:p w:rsidR="00BA247F" w:rsidRPr="00EE6D49" w:rsidRDefault="00BA247F" w:rsidP="00BA247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Goal-Setting</w:t>
            </w:r>
          </w:p>
          <w:p w:rsidR="00BA247F" w:rsidRPr="00EE6D49" w:rsidRDefault="00BA247F" w:rsidP="00BA247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sz w:val="16"/>
                <w:szCs w:val="16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Practice behaviors</w:t>
            </w:r>
          </w:p>
          <w:p w:rsidR="00BA247F" w:rsidRPr="00BA247F" w:rsidRDefault="00BA247F" w:rsidP="00BA247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  <w:color w:val="000000" w:themeColor="text1"/>
                <w:sz w:val="14"/>
                <w:szCs w:val="14"/>
              </w:rPr>
            </w:pPr>
            <w:r w:rsidRPr="00EE6D49">
              <w:rPr>
                <w:color w:val="000000" w:themeColor="text1"/>
                <w:sz w:val="16"/>
                <w:szCs w:val="16"/>
              </w:rPr>
              <w:t>Advocate for others</w:t>
            </w:r>
          </w:p>
        </w:tc>
        <w:tc>
          <w:tcPr>
            <w:tcW w:w="12150" w:type="dxa"/>
          </w:tcPr>
          <w:p w:rsidR="00E15DAD" w:rsidRPr="00265773" w:rsidRDefault="00265773" w:rsidP="006A2646">
            <w:pPr>
              <w:spacing w:after="120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Lesson Title</w:t>
            </w:r>
            <w:r w:rsidR="00E15DAD" w:rsidRPr="006A2646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E15DAD" w:rsidTr="00464751">
        <w:trPr>
          <w:trHeight w:val="1898"/>
        </w:trPr>
        <w:tc>
          <w:tcPr>
            <w:tcW w:w="2155" w:type="dxa"/>
            <w:vMerge/>
          </w:tcPr>
          <w:p w:rsidR="00E15DAD" w:rsidRPr="006A2646" w:rsidRDefault="00E15DAD" w:rsidP="002B60F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50" w:type="dxa"/>
          </w:tcPr>
          <w:p w:rsidR="00E15DAD" w:rsidRDefault="00547A09" w:rsidP="006A2646">
            <w:pPr>
              <w:spacing w:after="120"/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Grade Level Outcomes</w:t>
            </w:r>
            <w:r w:rsidR="00E15DAD" w:rsidRPr="00AA565B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464751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="00464751" w:rsidRPr="00741397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W</w:t>
            </w:r>
            <w:r w:rsidR="00464751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ellness, </w:t>
            </w:r>
            <w:r w:rsidR="00464751" w:rsidRPr="00741397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Sa</w:t>
            </w:r>
            <w:r w:rsidR="00464751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fety, </w:t>
            </w:r>
            <w:r w:rsidR="00464751" w:rsidRPr="00741397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="00464751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utrition, </w:t>
            </w:r>
            <w:r w:rsidR="00464751" w:rsidRPr="00741397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Se</w:t>
            </w:r>
            <w:r w:rsidR="00464751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xual health, </w:t>
            </w:r>
            <w:r w:rsidR="00464751" w:rsidRPr="00741397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So</w:t>
            </w:r>
            <w:r w:rsidR="00464751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cial-emotional, </w:t>
            </w:r>
            <w:r w:rsidR="00464751" w:rsidRPr="00741397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Su</w:t>
            </w:r>
            <w:r w:rsidR="00464751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bstance use</w:t>
            </w:r>
            <w:r w:rsidR="003521FD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/abuse</w:t>
            </w:r>
            <w:bookmarkStart w:id="0" w:name="_GoBack"/>
            <w:bookmarkEnd w:id="0"/>
            <w:r w:rsidR="00741397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3521FD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 w:rsidR="00741397" w:rsidRPr="00741397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(core ideas)</w:t>
            </w:r>
          </w:p>
          <w:p w:rsidR="00547A09" w:rsidRPr="00AA565B" w:rsidRDefault="00547A09" w:rsidP="006A2646">
            <w:pPr>
              <w:spacing w:after="120"/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A565B" w:rsidRDefault="00AA565B" w:rsidP="006A2646">
            <w:pPr>
              <w:spacing w:after="120"/>
              <w:rPr>
                <w:rStyle w:val="apple-converted-space"/>
                <w:b/>
                <w:color w:val="333333"/>
                <w:shd w:val="clear" w:color="auto" w:fill="FFFFFF"/>
              </w:rPr>
            </w:pPr>
          </w:p>
          <w:p w:rsidR="004333F6" w:rsidRPr="00E15DAD" w:rsidRDefault="004333F6" w:rsidP="006A2646">
            <w:pPr>
              <w:spacing w:after="120"/>
              <w:rPr>
                <w:rStyle w:val="apple-converted-space"/>
                <w:b/>
                <w:color w:val="333333"/>
                <w:shd w:val="clear" w:color="auto" w:fill="FFFFFF"/>
              </w:rPr>
            </w:pPr>
          </w:p>
        </w:tc>
      </w:tr>
      <w:tr w:rsidR="00E15DAD" w:rsidTr="00464751">
        <w:trPr>
          <w:trHeight w:val="701"/>
        </w:trPr>
        <w:tc>
          <w:tcPr>
            <w:tcW w:w="2155" w:type="dxa"/>
            <w:vMerge/>
          </w:tcPr>
          <w:p w:rsidR="00E15DAD" w:rsidRPr="006A2646" w:rsidRDefault="00E15DAD" w:rsidP="002B60F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50" w:type="dxa"/>
          </w:tcPr>
          <w:p w:rsidR="00E15DAD" w:rsidRPr="00AA565B" w:rsidRDefault="00E15DAD" w:rsidP="006A2646">
            <w:pPr>
              <w:spacing w:after="120"/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A565B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CCSS:</w:t>
            </w:r>
          </w:p>
        </w:tc>
      </w:tr>
      <w:tr w:rsidR="006A2646" w:rsidTr="00BA247F">
        <w:trPr>
          <w:trHeight w:val="890"/>
        </w:trPr>
        <w:tc>
          <w:tcPr>
            <w:tcW w:w="2155" w:type="dxa"/>
          </w:tcPr>
          <w:p w:rsidR="006A2646" w:rsidRDefault="00547A09" w:rsidP="00793B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BD5">
              <w:rPr>
                <w:b/>
                <w:color w:val="000000" w:themeColor="text1"/>
                <w:sz w:val="20"/>
                <w:szCs w:val="20"/>
              </w:rPr>
              <w:t xml:space="preserve">Other </w:t>
            </w:r>
            <w:r w:rsidR="00793BD5" w:rsidRPr="00793BD5">
              <w:rPr>
                <w:b/>
                <w:color w:val="000000" w:themeColor="text1"/>
                <w:sz w:val="20"/>
                <w:szCs w:val="20"/>
              </w:rPr>
              <w:t>subject</w:t>
            </w:r>
            <w:r w:rsidRPr="00793BD5">
              <w:rPr>
                <w:b/>
                <w:color w:val="000000" w:themeColor="text1"/>
                <w:sz w:val="20"/>
                <w:szCs w:val="20"/>
              </w:rPr>
              <w:t xml:space="preserve"> standards/ outcomes</w:t>
            </w:r>
            <w:r w:rsidR="00CE61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E61B0" w:rsidRPr="00793BD5" w:rsidRDefault="00CE61B0" w:rsidP="00BA24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="00BA247F">
              <w:rPr>
                <w:b/>
                <w:color w:val="000000" w:themeColor="text1"/>
                <w:sz w:val="20"/>
                <w:szCs w:val="20"/>
              </w:rPr>
              <w:t>PE</w:t>
            </w:r>
            <w:r>
              <w:rPr>
                <w:b/>
                <w:color w:val="000000" w:themeColor="text1"/>
                <w:sz w:val="20"/>
                <w:szCs w:val="20"/>
              </w:rPr>
              <w:t>, Science)</w:t>
            </w:r>
          </w:p>
        </w:tc>
        <w:tc>
          <w:tcPr>
            <w:tcW w:w="12150" w:type="dxa"/>
          </w:tcPr>
          <w:p w:rsidR="006A2646" w:rsidRPr="00AF322D" w:rsidRDefault="006A2646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C7A94" w:rsidTr="00BA247F">
        <w:tc>
          <w:tcPr>
            <w:tcW w:w="2155" w:type="dxa"/>
          </w:tcPr>
          <w:p w:rsidR="005C7A94" w:rsidRPr="00AF322D" w:rsidRDefault="005C7A94" w:rsidP="00A2567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Success Criteria</w:t>
            </w:r>
          </w:p>
        </w:tc>
        <w:tc>
          <w:tcPr>
            <w:tcW w:w="12150" w:type="dxa"/>
          </w:tcPr>
          <w:p w:rsidR="005C7A94" w:rsidRDefault="005C7A94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46EBA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46EBA" w:rsidRPr="00AF322D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46EBA" w:rsidTr="00BA247F">
        <w:tc>
          <w:tcPr>
            <w:tcW w:w="2155" w:type="dxa"/>
          </w:tcPr>
          <w:p w:rsidR="00146EBA" w:rsidRDefault="00FC0A91" w:rsidP="00A2567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Essential Question</w:t>
            </w:r>
          </w:p>
          <w:p w:rsidR="00547A09" w:rsidRDefault="00547A09" w:rsidP="00A256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0" w:type="dxa"/>
          </w:tcPr>
          <w:p w:rsidR="00146EBA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46EBA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567E" w:rsidRPr="004333F6" w:rsidRDefault="00A2567E" w:rsidP="004333F6">
      <w:pPr>
        <w:spacing w:after="120" w:line="240" w:lineRule="auto"/>
        <w:jc w:val="center"/>
        <w:rPr>
          <w:b/>
          <w:sz w:val="24"/>
          <w:szCs w:val="24"/>
        </w:rPr>
      </w:pPr>
      <w:r w:rsidRPr="004333F6">
        <w:rPr>
          <w:b/>
          <w:sz w:val="24"/>
          <w:szCs w:val="24"/>
        </w:rPr>
        <w:t>LESSON INSTRUCTIONAL STRATEGIES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305"/>
      </w:tblGrid>
      <w:tr w:rsidR="00E15DAD" w:rsidTr="004333F6">
        <w:tc>
          <w:tcPr>
            <w:tcW w:w="14305" w:type="dxa"/>
          </w:tcPr>
          <w:p w:rsidR="00E15DAD" w:rsidRDefault="00A6037A" w:rsidP="00A60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Introduction</w:t>
            </w:r>
            <w:r w:rsidR="00E15DAD">
              <w:rPr>
                <w:b/>
                <w:sz w:val="24"/>
                <w:szCs w:val="24"/>
              </w:rPr>
              <w:t xml:space="preserve">: </w:t>
            </w:r>
          </w:p>
          <w:p w:rsidR="00A6037A" w:rsidRDefault="00A6037A" w:rsidP="00A6037A">
            <w:pPr>
              <w:rPr>
                <w:b/>
                <w:sz w:val="24"/>
                <w:szCs w:val="24"/>
              </w:rPr>
            </w:pPr>
          </w:p>
          <w:p w:rsidR="00A6037A" w:rsidRDefault="00A6037A" w:rsidP="004333F6">
            <w:pPr>
              <w:rPr>
                <w:b/>
                <w:sz w:val="24"/>
                <w:szCs w:val="24"/>
              </w:rPr>
            </w:pPr>
          </w:p>
          <w:p w:rsidR="000B542A" w:rsidRDefault="000B542A" w:rsidP="004333F6">
            <w:pPr>
              <w:rPr>
                <w:b/>
                <w:sz w:val="24"/>
                <w:szCs w:val="24"/>
              </w:rPr>
            </w:pPr>
          </w:p>
        </w:tc>
      </w:tr>
      <w:tr w:rsidR="00A2567E" w:rsidTr="004333F6">
        <w:tc>
          <w:tcPr>
            <w:tcW w:w="14305" w:type="dxa"/>
          </w:tcPr>
          <w:p w:rsidR="00A2567E" w:rsidRPr="000B542A" w:rsidRDefault="00A2567E" w:rsidP="000B542A">
            <w:pPr>
              <w:rPr>
                <w:b/>
                <w:sz w:val="20"/>
                <w:szCs w:val="20"/>
              </w:rPr>
            </w:pPr>
            <w:r w:rsidRPr="000B542A">
              <w:rPr>
                <w:b/>
                <w:sz w:val="20"/>
                <w:szCs w:val="20"/>
                <w:highlight w:val="lightGray"/>
              </w:rPr>
              <w:t xml:space="preserve">(circle all that apply):       </w:t>
            </w:r>
            <w:r w:rsidR="00040755" w:rsidRPr="000B542A">
              <w:rPr>
                <w:b/>
                <w:sz w:val="20"/>
                <w:szCs w:val="20"/>
                <w:highlight w:val="lightGray"/>
              </w:rPr>
              <w:t xml:space="preserve">            </w:t>
            </w:r>
            <w:r w:rsidR="000B542A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Concepts</w:t>
            </w:r>
            <w:r w:rsidR="00040755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/ </w:t>
            </w:r>
            <w:r w:rsidR="000B542A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Analyze Influence</w:t>
            </w:r>
            <w:r w:rsidR="00040755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/ </w:t>
            </w:r>
            <w:r w:rsidR="000B542A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Access Info</w:t>
            </w:r>
            <w:r w:rsidR="00040755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/ </w:t>
            </w:r>
            <w:r w:rsidR="000B542A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Communication/ Decision-Making/ Goal-Setting/</w:t>
            </w:r>
            <w:r w:rsid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0B542A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Practice</w:t>
            </w:r>
            <w:r w:rsidR="00040755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Behavior</w:t>
            </w:r>
            <w:r w:rsidR="000B542A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s</w:t>
            </w:r>
            <w:r w:rsidR="00AF322D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/</w:t>
            </w:r>
            <w:r w:rsid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AF322D"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Value of  Physical Activity</w:t>
            </w:r>
            <w:r w:rsidR="001C6FB1" w:rsidRPr="000B542A">
              <w:rPr>
                <w:b/>
                <w:color w:val="FF0000"/>
                <w:sz w:val="20"/>
                <w:szCs w:val="20"/>
              </w:rPr>
              <w:t xml:space="preserve">                     </w:t>
            </w:r>
          </w:p>
        </w:tc>
      </w:tr>
      <w:tr w:rsidR="00E15DAD" w:rsidTr="004333F6">
        <w:tc>
          <w:tcPr>
            <w:tcW w:w="14305" w:type="dxa"/>
          </w:tcPr>
          <w:p w:rsidR="00E15DAD" w:rsidRDefault="00E15DAD" w:rsidP="001C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Focus:</w:t>
            </w:r>
          </w:p>
          <w:p w:rsidR="00E15DAD" w:rsidRDefault="00E15DAD" w:rsidP="001C6FB1">
            <w:pPr>
              <w:rPr>
                <w:b/>
                <w:sz w:val="24"/>
                <w:szCs w:val="24"/>
              </w:rPr>
            </w:pPr>
          </w:p>
          <w:p w:rsidR="00E15DAD" w:rsidRDefault="00E15DAD" w:rsidP="00A6037A">
            <w:pPr>
              <w:rPr>
                <w:b/>
                <w:sz w:val="24"/>
                <w:szCs w:val="24"/>
              </w:rPr>
            </w:pPr>
          </w:p>
        </w:tc>
      </w:tr>
      <w:tr w:rsidR="000B542A" w:rsidTr="004333F6">
        <w:tc>
          <w:tcPr>
            <w:tcW w:w="14305" w:type="dxa"/>
          </w:tcPr>
          <w:p w:rsidR="000B542A" w:rsidRPr="000B542A" w:rsidRDefault="000B542A" w:rsidP="000B542A">
            <w:pPr>
              <w:rPr>
                <w:b/>
                <w:sz w:val="20"/>
                <w:szCs w:val="20"/>
              </w:rPr>
            </w:pPr>
            <w:r w:rsidRPr="000B542A">
              <w:rPr>
                <w:b/>
                <w:sz w:val="20"/>
                <w:szCs w:val="20"/>
                <w:highlight w:val="lightGray"/>
              </w:rPr>
              <w:t xml:space="preserve">(circle all that apply):                   </w:t>
            </w:r>
            <w:r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Concepts/ Analyze Influence/ Access Info/ Communication/ Decision-Making/ Goal-Setting/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Practice Behaviors/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Value of  Physical Activity</w:t>
            </w:r>
            <w:r w:rsidRPr="000B542A">
              <w:rPr>
                <w:b/>
                <w:color w:val="FF0000"/>
                <w:sz w:val="20"/>
                <w:szCs w:val="20"/>
              </w:rPr>
              <w:t xml:space="preserve">                     </w:t>
            </w:r>
          </w:p>
        </w:tc>
      </w:tr>
      <w:tr w:rsidR="00E15DAD" w:rsidTr="004333F6">
        <w:tc>
          <w:tcPr>
            <w:tcW w:w="14305" w:type="dxa"/>
          </w:tcPr>
          <w:p w:rsidR="00E15DAD" w:rsidRDefault="00E15DAD" w:rsidP="001C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Closure:</w:t>
            </w:r>
          </w:p>
          <w:p w:rsidR="00A6037A" w:rsidRDefault="00A6037A" w:rsidP="001C6FB1">
            <w:pPr>
              <w:rPr>
                <w:b/>
                <w:sz w:val="24"/>
                <w:szCs w:val="24"/>
              </w:rPr>
            </w:pPr>
          </w:p>
          <w:p w:rsidR="00A6037A" w:rsidRDefault="00A6037A" w:rsidP="001C6FB1">
            <w:pPr>
              <w:rPr>
                <w:b/>
                <w:sz w:val="24"/>
                <w:szCs w:val="24"/>
              </w:rPr>
            </w:pPr>
          </w:p>
          <w:p w:rsidR="00E15DAD" w:rsidRDefault="00E15DAD" w:rsidP="00A6037A">
            <w:pPr>
              <w:rPr>
                <w:b/>
                <w:sz w:val="24"/>
                <w:szCs w:val="24"/>
              </w:rPr>
            </w:pPr>
          </w:p>
        </w:tc>
      </w:tr>
      <w:tr w:rsidR="000B542A" w:rsidTr="004333F6">
        <w:tc>
          <w:tcPr>
            <w:tcW w:w="14305" w:type="dxa"/>
          </w:tcPr>
          <w:p w:rsidR="000B542A" w:rsidRPr="000B542A" w:rsidRDefault="000B542A" w:rsidP="000B542A">
            <w:pPr>
              <w:rPr>
                <w:b/>
                <w:sz w:val="20"/>
                <w:szCs w:val="20"/>
              </w:rPr>
            </w:pPr>
            <w:r w:rsidRPr="000B542A">
              <w:rPr>
                <w:b/>
                <w:sz w:val="20"/>
                <w:szCs w:val="20"/>
                <w:highlight w:val="lightGray"/>
              </w:rPr>
              <w:t xml:space="preserve">(circle all that apply):                   </w:t>
            </w:r>
            <w:r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Concepts/ Analyze Influence/ Access Info/ Communication/ Decision-Making/ Goal-Setting/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Practice Behaviors/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B542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Value of  Physical Activity</w:t>
            </w:r>
            <w:r w:rsidRPr="000B542A">
              <w:rPr>
                <w:b/>
                <w:color w:val="FF0000"/>
                <w:sz w:val="20"/>
                <w:szCs w:val="20"/>
              </w:rPr>
              <w:t xml:space="preserve">                     </w:t>
            </w:r>
          </w:p>
        </w:tc>
      </w:tr>
    </w:tbl>
    <w:p w:rsidR="001C6FB1" w:rsidRDefault="001C6FB1" w:rsidP="001C6FB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11843"/>
      </w:tblGrid>
      <w:tr w:rsidR="00754680" w:rsidRPr="002B60F0" w:rsidTr="004333F6">
        <w:trPr>
          <w:trHeight w:val="1296"/>
        </w:trPr>
        <w:tc>
          <w:tcPr>
            <w:tcW w:w="2462" w:type="dxa"/>
          </w:tcPr>
          <w:p w:rsidR="00754680" w:rsidRPr="002B60F0" w:rsidRDefault="00CF4182" w:rsidP="002B60F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Equipment / Set-Up</w:t>
            </w:r>
          </w:p>
        </w:tc>
        <w:tc>
          <w:tcPr>
            <w:tcW w:w="11843" w:type="dxa"/>
          </w:tcPr>
          <w:p w:rsidR="00E54A6D" w:rsidRPr="00E54A6D" w:rsidRDefault="00E54A6D" w:rsidP="00E54A6D"/>
        </w:tc>
      </w:tr>
      <w:tr w:rsidR="00CF4182" w:rsidRPr="002B60F0" w:rsidTr="004333F6">
        <w:trPr>
          <w:trHeight w:val="1296"/>
        </w:trPr>
        <w:tc>
          <w:tcPr>
            <w:tcW w:w="2462" w:type="dxa"/>
          </w:tcPr>
          <w:p w:rsidR="002B60F0" w:rsidRPr="00D268CA" w:rsidRDefault="002B60F0" w:rsidP="002B60F0">
            <w:pPr>
              <w:rPr>
                <w:b/>
                <w:color w:val="000000" w:themeColor="text1"/>
                <w:sz w:val="18"/>
                <w:szCs w:val="18"/>
              </w:rPr>
            </w:pPr>
            <w:r w:rsidRPr="002B60F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F4182" w:rsidRPr="00D268CA">
              <w:rPr>
                <w:b/>
                <w:color w:val="000000" w:themeColor="text1"/>
                <w:sz w:val="24"/>
                <w:szCs w:val="24"/>
              </w:rPr>
              <w:t>Safety Considerations</w:t>
            </w:r>
          </w:p>
        </w:tc>
        <w:tc>
          <w:tcPr>
            <w:tcW w:w="11843" w:type="dxa"/>
          </w:tcPr>
          <w:p w:rsidR="002B60F0" w:rsidRPr="00E54A6D" w:rsidRDefault="002B60F0" w:rsidP="00E54A6D"/>
        </w:tc>
      </w:tr>
      <w:tr w:rsidR="001C6FB1" w:rsidTr="004333F6">
        <w:trPr>
          <w:trHeight w:val="1296"/>
        </w:trPr>
        <w:tc>
          <w:tcPr>
            <w:tcW w:w="2462" w:type="dxa"/>
          </w:tcPr>
          <w:p w:rsidR="001C6FB1" w:rsidRDefault="001C6FB1" w:rsidP="002B6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="00A6037A">
              <w:rPr>
                <w:b/>
                <w:sz w:val="24"/>
                <w:szCs w:val="24"/>
              </w:rPr>
              <w:t>:</w:t>
            </w:r>
          </w:p>
          <w:p w:rsidR="00A6037A" w:rsidRPr="002E7B68" w:rsidRDefault="002E7B68" w:rsidP="002B60F0">
            <w:pPr>
              <w:rPr>
                <w:sz w:val="18"/>
                <w:szCs w:val="18"/>
              </w:rPr>
            </w:pPr>
            <w:r w:rsidRPr="002E7B68">
              <w:rPr>
                <w:sz w:val="18"/>
                <w:szCs w:val="18"/>
              </w:rPr>
              <w:t>(</w:t>
            </w:r>
            <w:r w:rsidR="00A6037A" w:rsidRPr="002E7B68">
              <w:rPr>
                <w:sz w:val="18"/>
                <w:szCs w:val="18"/>
              </w:rPr>
              <w:t>circle below</w:t>
            </w:r>
            <w:r w:rsidRPr="002E7B68">
              <w:rPr>
                <w:sz w:val="18"/>
                <w:szCs w:val="18"/>
              </w:rPr>
              <w:t>)</w:t>
            </w:r>
          </w:p>
          <w:p w:rsidR="00A6037A" w:rsidRPr="00A6037A" w:rsidRDefault="00A6037A" w:rsidP="002B60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6037A">
              <w:rPr>
                <w:b/>
              </w:rPr>
              <w:t>Formative</w:t>
            </w:r>
          </w:p>
          <w:p w:rsidR="00A6037A" w:rsidRPr="00A6037A" w:rsidRDefault="00A6037A" w:rsidP="00A603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6037A">
              <w:rPr>
                <w:b/>
              </w:rPr>
              <w:t>Summative</w:t>
            </w:r>
          </w:p>
        </w:tc>
        <w:tc>
          <w:tcPr>
            <w:tcW w:w="11843" w:type="dxa"/>
          </w:tcPr>
          <w:p w:rsidR="001C6FB1" w:rsidRPr="00A6037A" w:rsidRDefault="001C6FB1" w:rsidP="00A6037A">
            <w:pPr>
              <w:rPr>
                <w:b/>
                <w:sz w:val="24"/>
                <w:szCs w:val="24"/>
              </w:rPr>
            </w:pPr>
          </w:p>
        </w:tc>
      </w:tr>
      <w:tr w:rsidR="001C6FB1" w:rsidTr="004333F6">
        <w:trPr>
          <w:trHeight w:val="1296"/>
        </w:trPr>
        <w:tc>
          <w:tcPr>
            <w:tcW w:w="2462" w:type="dxa"/>
          </w:tcPr>
          <w:p w:rsidR="001C6FB1" w:rsidRPr="00D268CA" w:rsidRDefault="004333F6" w:rsidP="00CF41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Differentiating Instruction</w:t>
            </w:r>
          </w:p>
        </w:tc>
        <w:tc>
          <w:tcPr>
            <w:tcW w:w="11843" w:type="dxa"/>
          </w:tcPr>
          <w:p w:rsidR="001C6FB1" w:rsidRPr="00F7062D" w:rsidRDefault="001C6FB1" w:rsidP="00F7062D"/>
        </w:tc>
      </w:tr>
      <w:tr w:rsidR="001C6FB1" w:rsidTr="004333F6">
        <w:trPr>
          <w:trHeight w:val="1296"/>
        </w:trPr>
        <w:tc>
          <w:tcPr>
            <w:tcW w:w="2462" w:type="dxa"/>
          </w:tcPr>
          <w:p w:rsidR="001C6FB1" w:rsidRPr="00D268CA" w:rsidRDefault="00CF4182" w:rsidP="002B60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268CA">
              <w:rPr>
                <w:b/>
                <w:color w:val="000000" w:themeColor="text1"/>
                <w:sz w:val="24"/>
                <w:szCs w:val="24"/>
              </w:rPr>
              <w:t>Student Vocabulary</w:t>
            </w:r>
          </w:p>
        </w:tc>
        <w:tc>
          <w:tcPr>
            <w:tcW w:w="11843" w:type="dxa"/>
          </w:tcPr>
          <w:p w:rsidR="001C6FB1" w:rsidRPr="009604EB" w:rsidRDefault="001C6FB1" w:rsidP="009604EB"/>
        </w:tc>
      </w:tr>
      <w:tr w:rsidR="003C1C30" w:rsidTr="004333F6">
        <w:trPr>
          <w:trHeight w:val="1296"/>
        </w:trPr>
        <w:tc>
          <w:tcPr>
            <w:tcW w:w="2462" w:type="dxa"/>
          </w:tcPr>
          <w:p w:rsidR="003C1C30" w:rsidRPr="00D268CA" w:rsidRDefault="003C1C30" w:rsidP="002B60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268CA">
              <w:rPr>
                <w:b/>
                <w:color w:val="000000" w:themeColor="text1"/>
                <w:sz w:val="24"/>
                <w:szCs w:val="24"/>
              </w:rPr>
              <w:t>Helpful Hints?</w:t>
            </w:r>
          </w:p>
        </w:tc>
        <w:tc>
          <w:tcPr>
            <w:tcW w:w="11843" w:type="dxa"/>
          </w:tcPr>
          <w:p w:rsidR="003C1C30" w:rsidRPr="009604EB" w:rsidRDefault="003C1C30" w:rsidP="009604EB"/>
        </w:tc>
      </w:tr>
      <w:tr w:rsidR="002B60F0" w:rsidTr="004333F6">
        <w:trPr>
          <w:trHeight w:val="1296"/>
        </w:trPr>
        <w:tc>
          <w:tcPr>
            <w:tcW w:w="2462" w:type="dxa"/>
          </w:tcPr>
          <w:p w:rsidR="002B60F0" w:rsidRPr="00D268CA" w:rsidRDefault="002B60F0" w:rsidP="002B60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268CA">
              <w:rPr>
                <w:b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11843" w:type="dxa"/>
          </w:tcPr>
          <w:p w:rsidR="002B60F0" w:rsidRPr="00DF732E" w:rsidRDefault="002B60F0" w:rsidP="00DF732E">
            <w:pPr>
              <w:jc w:val="both"/>
            </w:pPr>
          </w:p>
        </w:tc>
      </w:tr>
      <w:tr w:rsidR="00125A66" w:rsidTr="004333F6">
        <w:tc>
          <w:tcPr>
            <w:tcW w:w="2462" w:type="dxa"/>
          </w:tcPr>
          <w:p w:rsidR="00125A66" w:rsidRDefault="00125A66" w:rsidP="0012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125A66" w:rsidRDefault="00125A66" w:rsidP="00125A66">
            <w:pPr>
              <w:rPr>
                <w:b/>
                <w:sz w:val="24"/>
                <w:szCs w:val="24"/>
              </w:rPr>
            </w:pPr>
          </w:p>
          <w:p w:rsidR="00125A66" w:rsidRDefault="00125A66" w:rsidP="00125A6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125A66" w:rsidRDefault="00125A66" w:rsidP="009504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FB1" w:rsidRPr="0095043E" w:rsidRDefault="001C6FB1" w:rsidP="0095043E">
      <w:pPr>
        <w:jc w:val="center"/>
        <w:rPr>
          <w:b/>
          <w:sz w:val="24"/>
          <w:szCs w:val="24"/>
        </w:rPr>
      </w:pPr>
    </w:p>
    <w:sectPr w:rsidR="001C6FB1" w:rsidRPr="0095043E" w:rsidSect="00433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DB7"/>
    <w:multiLevelType w:val="hybridMultilevel"/>
    <w:tmpl w:val="F3EE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1CE8"/>
    <w:multiLevelType w:val="hybridMultilevel"/>
    <w:tmpl w:val="68A602C0"/>
    <w:lvl w:ilvl="0" w:tplc="DC90FDF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AEE"/>
    <w:multiLevelType w:val="hybridMultilevel"/>
    <w:tmpl w:val="890C135A"/>
    <w:lvl w:ilvl="0" w:tplc="C0C00248">
      <w:start w:val="1"/>
      <w:numFmt w:val="decimal"/>
      <w:lvlText w:val="%1."/>
      <w:lvlJc w:val="left"/>
      <w:pPr>
        <w:ind w:left="432" w:hanging="288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EF2"/>
    <w:multiLevelType w:val="hybridMultilevel"/>
    <w:tmpl w:val="B20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899"/>
    <w:multiLevelType w:val="hybridMultilevel"/>
    <w:tmpl w:val="E9C0EBE2"/>
    <w:lvl w:ilvl="0" w:tplc="2CCE24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925E6A"/>
    <w:multiLevelType w:val="hybridMultilevel"/>
    <w:tmpl w:val="1480C0E2"/>
    <w:lvl w:ilvl="0" w:tplc="26BA0E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B737F8"/>
    <w:multiLevelType w:val="hybridMultilevel"/>
    <w:tmpl w:val="B54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1BE8"/>
    <w:multiLevelType w:val="hybridMultilevel"/>
    <w:tmpl w:val="6A8C0666"/>
    <w:lvl w:ilvl="0" w:tplc="DC90FDF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3E"/>
    <w:rsid w:val="00040755"/>
    <w:rsid w:val="00064EA5"/>
    <w:rsid w:val="000B542A"/>
    <w:rsid w:val="000D4F9E"/>
    <w:rsid w:val="00120EED"/>
    <w:rsid w:val="00125A66"/>
    <w:rsid w:val="00146EBA"/>
    <w:rsid w:val="001C6FB1"/>
    <w:rsid w:val="00265773"/>
    <w:rsid w:val="002B1511"/>
    <w:rsid w:val="002B60F0"/>
    <w:rsid w:val="002E7B68"/>
    <w:rsid w:val="003521FD"/>
    <w:rsid w:val="00354AE5"/>
    <w:rsid w:val="003945F5"/>
    <w:rsid w:val="003C1C30"/>
    <w:rsid w:val="004333F6"/>
    <w:rsid w:val="00464751"/>
    <w:rsid w:val="00535D90"/>
    <w:rsid w:val="00547A09"/>
    <w:rsid w:val="0055713C"/>
    <w:rsid w:val="00560A83"/>
    <w:rsid w:val="005C7A94"/>
    <w:rsid w:val="00605D5B"/>
    <w:rsid w:val="00636FE9"/>
    <w:rsid w:val="006A2646"/>
    <w:rsid w:val="0072510F"/>
    <w:rsid w:val="00741397"/>
    <w:rsid w:val="00754680"/>
    <w:rsid w:val="00780D38"/>
    <w:rsid w:val="00793BD5"/>
    <w:rsid w:val="0095043E"/>
    <w:rsid w:val="009604EB"/>
    <w:rsid w:val="009F294D"/>
    <w:rsid w:val="00A03F8B"/>
    <w:rsid w:val="00A2567E"/>
    <w:rsid w:val="00A37495"/>
    <w:rsid w:val="00A6037A"/>
    <w:rsid w:val="00AA565B"/>
    <w:rsid w:val="00AB536A"/>
    <w:rsid w:val="00AC1F4F"/>
    <w:rsid w:val="00AE330C"/>
    <w:rsid w:val="00AF14DB"/>
    <w:rsid w:val="00AF322D"/>
    <w:rsid w:val="00B04C43"/>
    <w:rsid w:val="00B050F8"/>
    <w:rsid w:val="00B51E37"/>
    <w:rsid w:val="00BA247F"/>
    <w:rsid w:val="00BF772B"/>
    <w:rsid w:val="00CE61B0"/>
    <w:rsid w:val="00CE7014"/>
    <w:rsid w:val="00CF4182"/>
    <w:rsid w:val="00D268CA"/>
    <w:rsid w:val="00DE48A6"/>
    <w:rsid w:val="00DF732E"/>
    <w:rsid w:val="00E15DAD"/>
    <w:rsid w:val="00E54A6D"/>
    <w:rsid w:val="00E67E95"/>
    <w:rsid w:val="00EE6D49"/>
    <w:rsid w:val="00EF5FD2"/>
    <w:rsid w:val="00F7062D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2AD9D"/>
  <w15:docId w15:val="{BF40BB58-8952-4866-83B1-E6AF440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E196-3F1B-426B-844A-50F34598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Ken Turner</cp:lastModifiedBy>
  <cp:revision>2</cp:revision>
  <cp:lastPrinted>2017-11-06T16:52:00Z</cp:lastPrinted>
  <dcterms:created xsi:type="dcterms:W3CDTF">2017-11-06T23:18:00Z</dcterms:created>
  <dcterms:modified xsi:type="dcterms:W3CDTF">2017-11-06T23:18:00Z</dcterms:modified>
</cp:coreProperties>
</file>